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EA" w:rsidRDefault="00023612" w:rsidP="00326A93">
      <w:pPr>
        <w:bidi/>
        <w:spacing w:line="192" w:lineRule="auto"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/>
          <w:noProof/>
          <w:sz w:val="36"/>
          <w:szCs w:val="36"/>
          <w:rtl/>
        </w:rPr>
        <w:pict>
          <v:rect id="_x0000_s1028" style="position:absolute;left:0;text-align:left;margin-left:-3.75pt;margin-top:-3.15pt;width:96.75pt;height:33.75pt;z-index:-251658240"/>
        </w:pict>
      </w:r>
      <w:r w:rsidR="00326A93">
        <w:rPr>
          <w:rFonts w:cs="B Titr" w:hint="cs"/>
          <w:sz w:val="36"/>
          <w:szCs w:val="36"/>
          <w:rtl/>
          <w:lang w:bidi="fa-IR"/>
        </w:rPr>
        <w:t xml:space="preserve">                                                </w:t>
      </w:r>
      <w:r w:rsidR="00C35A18" w:rsidRPr="00C35A18">
        <w:rPr>
          <w:rFonts w:cs="B Titr" w:hint="cs"/>
          <w:sz w:val="36"/>
          <w:szCs w:val="36"/>
          <w:rtl/>
          <w:lang w:bidi="fa-IR"/>
        </w:rPr>
        <w:t>وزارت بهداشت , درمان و آموزش پزشکی</w:t>
      </w:r>
      <w:r w:rsidR="00326A93">
        <w:rPr>
          <w:rFonts w:cs="B Titr" w:hint="cs"/>
          <w:sz w:val="36"/>
          <w:szCs w:val="36"/>
          <w:rtl/>
          <w:lang w:bidi="fa-IR"/>
        </w:rPr>
        <w:tab/>
        <w:t xml:space="preserve">                </w:t>
      </w:r>
      <w:r w:rsidR="00326A93">
        <w:rPr>
          <w:rFonts w:cs="B Titr" w:hint="cs"/>
          <w:sz w:val="36"/>
          <w:szCs w:val="36"/>
          <w:rtl/>
          <w:lang w:bidi="fa-IR"/>
        </w:rPr>
        <w:tab/>
      </w:r>
      <w:r w:rsidR="00326A93">
        <w:rPr>
          <w:rFonts w:cs="B Titr" w:hint="cs"/>
          <w:sz w:val="36"/>
          <w:szCs w:val="36"/>
          <w:rtl/>
          <w:lang w:bidi="fa-IR"/>
        </w:rPr>
        <w:tab/>
      </w:r>
      <w:r w:rsidR="00D9734C">
        <w:rPr>
          <w:rFonts w:cs="B Titr" w:hint="cs"/>
          <w:sz w:val="36"/>
          <w:szCs w:val="36"/>
          <w:rtl/>
          <w:lang w:bidi="fa-IR"/>
        </w:rPr>
        <w:t xml:space="preserve">    </w:t>
      </w:r>
      <w:r w:rsidR="00326A93" w:rsidRPr="00326A93">
        <w:rPr>
          <w:rFonts w:cs="B Titr" w:hint="cs"/>
          <w:sz w:val="24"/>
          <w:szCs w:val="24"/>
          <w:rtl/>
          <w:lang w:bidi="fa-IR"/>
        </w:rPr>
        <w:t>کد فرم : 110 ش</w:t>
      </w:r>
    </w:p>
    <w:p w:rsidR="00C35A18" w:rsidRPr="00132253" w:rsidRDefault="00C35A18" w:rsidP="00FF5F7C">
      <w:pPr>
        <w:spacing w:line="192" w:lineRule="auto"/>
        <w:jc w:val="center"/>
        <w:rPr>
          <w:rFonts w:cs="B Titr"/>
          <w:sz w:val="28"/>
          <w:szCs w:val="28"/>
          <w:rtl/>
          <w:lang w:bidi="fa-IR"/>
        </w:rPr>
      </w:pPr>
      <w:r w:rsidRPr="00132253">
        <w:rPr>
          <w:rFonts w:cs="B Titr" w:hint="cs"/>
          <w:sz w:val="28"/>
          <w:szCs w:val="28"/>
          <w:rtl/>
          <w:lang w:bidi="fa-IR"/>
        </w:rPr>
        <w:t xml:space="preserve">دانشگاه / دانشکده علوم پزشکی وخدمات بهداشتی درمانی </w:t>
      </w:r>
      <w:r w:rsidR="00FF5F7C" w:rsidRPr="00132253">
        <w:rPr>
          <w:rFonts w:cs="B Titr" w:hint="cs"/>
          <w:sz w:val="28"/>
          <w:szCs w:val="28"/>
          <w:rtl/>
          <w:lang w:bidi="fa-IR"/>
        </w:rPr>
        <w:t>اصفهان</w:t>
      </w:r>
    </w:p>
    <w:p w:rsidR="00132253" w:rsidRDefault="00C35A18" w:rsidP="00132253">
      <w:pPr>
        <w:spacing w:line="192" w:lineRule="auto"/>
        <w:jc w:val="center"/>
        <w:rPr>
          <w:rFonts w:cs="B Titr"/>
          <w:sz w:val="28"/>
          <w:szCs w:val="28"/>
          <w:rtl/>
          <w:lang w:bidi="fa-IR"/>
        </w:rPr>
      </w:pPr>
      <w:r w:rsidRPr="00132253">
        <w:rPr>
          <w:rFonts w:cs="B Titr" w:hint="cs"/>
          <w:sz w:val="28"/>
          <w:szCs w:val="28"/>
          <w:rtl/>
          <w:lang w:bidi="fa-IR"/>
        </w:rPr>
        <w:t>نام واحد :</w:t>
      </w:r>
      <w:r w:rsidR="00FF5F7C" w:rsidRPr="00132253">
        <w:rPr>
          <w:rFonts w:cs="B Titr" w:hint="cs"/>
          <w:sz w:val="28"/>
          <w:szCs w:val="28"/>
          <w:rtl/>
          <w:lang w:bidi="fa-IR"/>
        </w:rPr>
        <w:t>مرکز بهداشت شماره 2</w:t>
      </w:r>
    </w:p>
    <w:p w:rsidR="00C35A18" w:rsidRPr="00206F09" w:rsidRDefault="00C35A18" w:rsidP="00132253">
      <w:pPr>
        <w:spacing w:line="192" w:lineRule="auto"/>
        <w:jc w:val="center"/>
        <w:rPr>
          <w:rFonts w:cs="B Titr"/>
          <w:sz w:val="36"/>
          <w:szCs w:val="36"/>
          <w:rtl/>
          <w:lang w:bidi="fa-IR"/>
        </w:rPr>
      </w:pPr>
      <w:r w:rsidRPr="00132253">
        <w:rPr>
          <w:rFonts w:cs="2  Baran" w:hint="cs"/>
          <w:sz w:val="28"/>
          <w:szCs w:val="28"/>
          <w:rtl/>
          <w:lang w:bidi="fa-IR"/>
        </w:rPr>
        <w:t>پا</w:t>
      </w:r>
      <w:r w:rsidRPr="00C35A18">
        <w:rPr>
          <w:rFonts w:cs="2  Baran" w:hint="cs"/>
          <w:sz w:val="36"/>
          <w:szCs w:val="36"/>
          <w:rtl/>
          <w:lang w:bidi="fa-IR"/>
        </w:rPr>
        <w:t xml:space="preserve">یگاه بهداشتی           مرکز بهداشتی درمانی              مرکز بهداشت شهرستان     </w:t>
      </w:r>
      <w:r w:rsidR="00FF5F7C">
        <w:rPr>
          <w:rFonts w:cs="2  Baran" w:hint="cs"/>
          <w:sz w:val="36"/>
          <w:szCs w:val="36"/>
          <w:rtl/>
          <w:lang w:bidi="fa-IR"/>
        </w:rPr>
        <w:t xml:space="preserve">                سال </w:t>
      </w:r>
    </w:p>
    <w:p w:rsidR="00C35A18" w:rsidRDefault="00027D6C" w:rsidP="00132253">
      <w:pPr>
        <w:bidi/>
        <w:spacing w:line="192" w:lineRule="auto"/>
        <w:ind w:left="-648"/>
        <w:jc w:val="both"/>
        <w:rPr>
          <w:rFonts w:cs="2  Baran"/>
          <w:sz w:val="36"/>
          <w:szCs w:val="36"/>
          <w:rtl/>
          <w:lang w:bidi="fa-IR"/>
        </w:rPr>
      </w:pPr>
      <w:r>
        <w:rPr>
          <w:rFonts w:cs="2  Baran" w:hint="cs"/>
          <w:sz w:val="36"/>
          <w:szCs w:val="36"/>
          <w:rtl/>
          <w:lang w:bidi="fa-IR"/>
        </w:rPr>
        <w:tab/>
      </w:r>
      <w:r w:rsidR="009C29A7">
        <w:rPr>
          <w:rFonts w:cs="2  Baran" w:hint="cs"/>
          <w:sz w:val="36"/>
          <w:szCs w:val="36"/>
          <w:rtl/>
          <w:lang w:bidi="fa-IR"/>
        </w:rPr>
        <w:t>جمعیت:</w:t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 w:rsidR="003101FB">
        <w:rPr>
          <w:rFonts w:cs="2  Baran" w:hint="cs"/>
          <w:sz w:val="28"/>
          <w:szCs w:val="28"/>
          <w:rtl/>
          <w:lang w:bidi="fa-IR"/>
        </w:rPr>
        <w:t>د</w:t>
      </w:r>
      <w:r w:rsidRPr="009C29A7">
        <w:rPr>
          <w:rFonts w:cs="2  Baran" w:hint="cs"/>
          <w:sz w:val="28"/>
          <w:szCs w:val="28"/>
          <w:rtl/>
          <w:lang w:bidi="fa-IR"/>
        </w:rPr>
        <w:t>وره گزارش دهی</w:t>
      </w:r>
      <w:r>
        <w:rPr>
          <w:rFonts w:cs="2  Baran" w:hint="cs"/>
          <w:sz w:val="36"/>
          <w:szCs w:val="36"/>
          <w:rtl/>
          <w:lang w:bidi="fa-IR"/>
        </w:rPr>
        <w:t xml:space="preserve"> </w:t>
      </w:r>
      <w:r w:rsidR="003101FB">
        <w:rPr>
          <w:rFonts w:cs="2  Baran" w:hint="cs"/>
          <w:sz w:val="36"/>
          <w:szCs w:val="36"/>
          <w:rtl/>
          <w:lang w:bidi="fa-IR"/>
        </w:rPr>
        <w:t>:</w:t>
      </w:r>
    </w:p>
    <w:tbl>
      <w:tblPr>
        <w:tblStyle w:val="TableGrid"/>
        <w:bidiVisual/>
        <w:tblW w:w="14973" w:type="dxa"/>
        <w:tblInd w:w="-824" w:type="dxa"/>
        <w:tblLayout w:type="fixed"/>
        <w:tblLook w:val="04A0" w:firstRow="1" w:lastRow="0" w:firstColumn="1" w:lastColumn="0" w:noHBand="0" w:noVBand="1"/>
      </w:tblPr>
      <w:tblGrid>
        <w:gridCol w:w="851"/>
        <w:gridCol w:w="141"/>
        <w:gridCol w:w="851"/>
        <w:gridCol w:w="142"/>
        <w:gridCol w:w="992"/>
        <w:gridCol w:w="283"/>
        <w:gridCol w:w="709"/>
        <w:gridCol w:w="284"/>
        <w:gridCol w:w="850"/>
        <w:gridCol w:w="132"/>
        <w:gridCol w:w="860"/>
        <w:gridCol w:w="142"/>
        <w:gridCol w:w="851"/>
        <w:gridCol w:w="231"/>
        <w:gridCol w:w="761"/>
        <w:gridCol w:w="142"/>
        <w:gridCol w:w="992"/>
        <w:gridCol w:w="31"/>
        <w:gridCol w:w="1386"/>
        <w:gridCol w:w="709"/>
        <w:gridCol w:w="992"/>
        <w:gridCol w:w="142"/>
        <w:gridCol w:w="878"/>
        <w:gridCol w:w="190"/>
        <w:gridCol w:w="1431"/>
      </w:tblGrid>
      <w:tr w:rsidR="00C35A18" w:rsidRPr="00C35A18" w:rsidTr="00B3380B">
        <w:trPr>
          <w:trHeight w:val="450"/>
        </w:trPr>
        <w:tc>
          <w:tcPr>
            <w:tcW w:w="2977" w:type="dxa"/>
            <w:gridSpan w:val="5"/>
          </w:tcPr>
          <w:p w:rsidR="00C35A18" w:rsidRPr="00326A93" w:rsidRDefault="00C35A18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326A93">
              <w:rPr>
                <w:rFonts w:cs="2  Baran" w:hint="cs"/>
                <w:sz w:val="24"/>
                <w:szCs w:val="24"/>
                <w:rtl/>
                <w:lang w:bidi="fa-IR"/>
              </w:rPr>
              <w:t>مراکز تهیه , توزیع وفروش  مواد غذائی</w:t>
            </w:r>
          </w:p>
        </w:tc>
        <w:tc>
          <w:tcPr>
            <w:tcW w:w="3260" w:type="dxa"/>
            <w:gridSpan w:val="7"/>
          </w:tcPr>
          <w:p w:rsidR="00C35A18" w:rsidRPr="00326A93" w:rsidRDefault="00C35A18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326A93">
              <w:rPr>
                <w:rFonts w:cs="2  Baran" w:hint="cs"/>
                <w:sz w:val="24"/>
                <w:szCs w:val="24"/>
                <w:rtl/>
                <w:lang w:bidi="fa-IR"/>
              </w:rPr>
              <w:t>اماکن  عمومی</w:t>
            </w:r>
          </w:p>
        </w:tc>
        <w:tc>
          <w:tcPr>
            <w:tcW w:w="2977" w:type="dxa"/>
            <w:gridSpan w:val="5"/>
          </w:tcPr>
          <w:p w:rsidR="00C35A18" w:rsidRPr="00326A93" w:rsidRDefault="00C35A18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326A93">
              <w:rPr>
                <w:rFonts w:cs="2  Baran" w:hint="cs"/>
                <w:sz w:val="24"/>
                <w:szCs w:val="24"/>
                <w:rtl/>
                <w:lang w:bidi="fa-IR"/>
              </w:rPr>
              <w:t>مراکزواماکن بین راهی</w:t>
            </w:r>
          </w:p>
        </w:tc>
        <w:tc>
          <w:tcPr>
            <w:tcW w:w="3260" w:type="dxa"/>
            <w:gridSpan w:val="5"/>
          </w:tcPr>
          <w:p w:rsidR="00C35A18" w:rsidRPr="00326A93" w:rsidRDefault="00C35A18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326A93">
              <w:rPr>
                <w:rFonts w:cs="2  Baran" w:hint="cs"/>
                <w:sz w:val="24"/>
                <w:szCs w:val="24"/>
                <w:rtl/>
                <w:lang w:bidi="fa-IR"/>
              </w:rPr>
              <w:t>کارت معاینه پزشکی</w:t>
            </w:r>
          </w:p>
        </w:tc>
        <w:tc>
          <w:tcPr>
            <w:tcW w:w="2499" w:type="dxa"/>
            <w:gridSpan w:val="3"/>
          </w:tcPr>
          <w:p w:rsidR="00C35A18" w:rsidRPr="00326A93" w:rsidRDefault="00C35A18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326A93">
              <w:rPr>
                <w:rFonts w:cs="2  Baran" w:hint="cs"/>
                <w:sz w:val="24"/>
                <w:szCs w:val="24"/>
                <w:rtl/>
                <w:lang w:bidi="fa-IR"/>
              </w:rPr>
              <w:t>نتایج آزمایش های باکتریولوزیکی</w:t>
            </w:r>
          </w:p>
        </w:tc>
      </w:tr>
      <w:tr w:rsidR="00C35A18" w:rsidRPr="00C35A18" w:rsidTr="00B3380B">
        <w:trPr>
          <w:trHeight w:val="450"/>
        </w:trPr>
        <w:tc>
          <w:tcPr>
            <w:tcW w:w="851" w:type="dxa"/>
            <w:tcBorders>
              <w:right w:val="single" w:sz="4" w:space="0" w:color="auto"/>
            </w:tcBorders>
          </w:tcPr>
          <w:p w:rsidR="00C35A18" w:rsidRPr="00C35A18" w:rsidRDefault="00C35A18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C35A18">
              <w:rPr>
                <w:rFonts w:cs="2  Baran" w:hint="cs"/>
                <w:sz w:val="24"/>
                <w:szCs w:val="24"/>
                <w:rtl/>
                <w:lang w:bidi="fa-IR"/>
              </w:rPr>
              <w:t>تعداد کل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A18" w:rsidRPr="00C35A18" w:rsidRDefault="00C35A18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C35A18">
              <w:rPr>
                <w:rFonts w:cs="2  Baran" w:hint="cs"/>
                <w:sz w:val="24"/>
                <w:szCs w:val="24"/>
                <w:rtl/>
                <w:lang w:bidi="fa-IR"/>
              </w:rPr>
              <w:t>دارای معیار بهسازی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35A18" w:rsidRPr="00C35A18" w:rsidRDefault="00C35A18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C35A18">
              <w:rPr>
                <w:rFonts w:cs="2  Baran" w:hint="cs"/>
                <w:sz w:val="24"/>
                <w:szCs w:val="24"/>
                <w:rtl/>
                <w:lang w:bidi="fa-IR"/>
              </w:rPr>
              <w:t>دارای معیار بهداشتی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35A18" w:rsidRPr="00C35A18" w:rsidRDefault="00BF7933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>تعداد کل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A18" w:rsidRPr="00BF7933" w:rsidRDefault="00BF7933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BF7933">
              <w:rPr>
                <w:rFonts w:cs="2  Baran" w:hint="cs"/>
                <w:sz w:val="24"/>
                <w:szCs w:val="24"/>
                <w:rtl/>
                <w:lang w:bidi="fa-IR"/>
              </w:rPr>
              <w:t>دارای معیار بهسازی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C35A18" w:rsidRPr="00BF7933" w:rsidRDefault="00BF7933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BF7933">
              <w:rPr>
                <w:rFonts w:cs="2  Baran" w:hint="cs"/>
                <w:sz w:val="24"/>
                <w:szCs w:val="24"/>
                <w:rtl/>
                <w:lang w:bidi="fa-IR"/>
              </w:rPr>
              <w:t>دارای معیار بهداشتی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5A18" w:rsidRPr="00BF7933" w:rsidRDefault="00BF7933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BF7933">
              <w:rPr>
                <w:rFonts w:cs="2  Baran" w:hint="cs"/>
                <w:sz w:val="24"/>
                <w:szCs w:val="24"/>
                <w:rtl/>
                <w:lang w:bidi="fa-IR"/>
              </w:rPr>
              <w:t>تعداد کل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5A18" w:rsidRPr="00BF7933" w:rsidRDefault="00BF7933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BF7933">
              <w:rPr>
                <w:rFonts w:cs="2  Baran" w:hint="cs"/>
                <w:sz w:val="24"/>
                <w:szCs w:val="24"/>
                <w:rtl/>
                <w:lang w:bidi="fa-IR"/>
              </w:rPr>
              <w:t>دارای معیار بهسازی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35A18" w:rsidRPr="00BF7933" w:rsidRDefault="00BF7933" w:rsidP="00C35A18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BF7933">
              <w:rPr>
                <w:rFonts w:cs="2  Baran" w:hint="cs"/>
                <w:sz w:val="24"/>
                <w:szCs w:val="24"/>
                <w:rtl/>
                <w:lang w:bidi="fa-IR"/>
              </w:rPr>
              <w:t>دارای معیاربهداشتی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35A18" w:rsidRPr="007739DD" w:rsidRDefault="00BF7933" w:rsidP="007739DD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7739DD">
              <w:rPr>
                <w:rFonts w:cs="2  Baran" w:hint="cs"/>
                <w:sz w:val="24"/>
                <w:szCs w:val="24"/>
                <w:rtl/>
                <w:lang w:bidi="fa-IR"/>
              </w:rPr>
              <w:t>تعداد شاغلین اماکن ومراکز که</w:t>
            </w:r>
            <w:r w:rsidR="007739DD">
              <w:rPr>
                <w:rFonts w:cs="2  Baran" w:hint="cs"/>
                <w:sz w:val="24"/>
                <w:szCs w:val="24"/>
                <w:rtl/>
                <w:lang w:bidi="fa-IR"/>
              </w:rPr>
              <w:t xml:space="preserve"> </w:t>
            </w:r>
            <w:r w:rsidRPr="007739DD">
              <w:rPr>
                <w:rFonts w:cs="2  Baran" w:hint="cs"/>
                <w:sz w:val="24"/>
                <w:szCs w:val="24"/>
                <w:rtl/>
                <w:lang w:bidi="fa-IR"/>
              </w:rPr>
              <w:t>بایدکارت</w:t>
            </w:r>
            <w:r w:rsidR="007739DD">
              <w:rPr>
                <w:rFonts w:cs="2  Baran" w:hint="cs"/>
                <w:sz w:val="24"/>
                <w:szCs w:val="24"/>
                <w:rtl/>
                <w:lang w:bidi="fa-IR"/>
              </w:rPr>
              <w:t xml:space="preserve"> م</w:t>
            </w:r>
            <w:r w:rsidRPr="007739DD">
              <w:rPr>
                <w:rFonts w:cs="2  Baran" w:hint="cs"/>
                <w:sz w:val="24"/>
                <w:szCs w:val="24"/>
                <w:rtl/>
                <w:lang w:bidi="fa-IR"/>
              </w:rPr>
              <w:t xml:space="preserve">عاینه </w:t>
            </w:r>
            <w:r w:rsidR="007739DD" w:rsidRPr="007739DD">
              <w:rPr>
                <w:rFonts w:cs="2  Baran" w:hint="cs"/>
                <w:sz w:val="24"/>
                <w:szCs w:val="24"/>
                <w:rtl/>
                <w:lang w:bidi="fa-IR"/>
              </w:rPr>
              <w:t>پزشکی داشته باشند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35A18" w:rsidRPr="00C35A18" w:rsidRDefault="007739DD" w:rsidP="00C35A18">
            <w:pPr>
              <w:bidi/>
              <w:spacing w:line="192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 w:rsidRPr="007739DD">
              <w:rPr>
                <w:rFonts w:cs="2  Baran" w:hint="cs"/>
                <w:sz w:val="24"/>
                <w:szCs w:val="24"/>
                <w:rtl/>
                <w:lang w:bidi="fa-IR"/>
              </w:rPr>
              <w:t>تعداد کارکنان مراکز و اماکنی که دارای کارت معاینه پزشکی معتبر هستند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:rsidR="00C35A18" w:rsidRPr="00C35A18" w:rsidRDefault="00326A93" w:rsidP="00C35A18">
            <w:pPr>
              <w:bidi/>
              <w:spacing w:line="192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تعداد کل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C35A18" w:rsidRPr="00C35A18" w:rsidRDefault="00326A93" w:rsidP="00C35A18">
            <w:pPr>
              <w:bidi/>
              <w:spacing w:line="192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تعداد مطلوب</w:t>
            </w:r>
          </w:p>
        </w:tc>
      </w:tr>
      <w:tr w:rsidR="00326A93" w:rsidTr="00B3380B">
        <w:trPr>
          <w:gridBefore w:val="2"/>
          <w:gridAfter w:val="2"/>
          <w:wBefore w:w="992" w:type="dxa"/>
          <w:wAfter w:w="1621" w:type="dxa"/>
          <w:trHeight w:val="533"/>
        </w:trPr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326A93" w:rsidRDefault="00BF421C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ن</w:t>
            </w:r>
            <w:r w:rsidR="00326A93">
              <w:rPr>
                <w:rFonts w:cs="2  Baran" w:hint="cs"/>
                <w:sz w:val="28"/>
                <w:szCs w:val="28"/>
                <w:rtl/>
                <w:lang w:bidi="fa-IR"/>
              </w:rPr>
              <w:t>تایج آزمایش های شیمیائی</w:t>
            </w:r>
          </w:p>
        </w:tc>
        <w:tc>
          <w:tcPr>
            <w:tcW w:w="4962" w:type="dxa"/>
            <w:gridSpan w:val="10"/>
            <w:tcBorders>
              <w:bottom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بهداشت محیط بیمارستانها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واحدهای بهداشتی درمانی</w:t>
            </w:r>
          </w:p>
        </w:tc>
        <w:tc>
          <w:tcPr>
            <w:tcW w:w="2721" w:type="dxa"/>
            <w:gridSpan w:val="4"/>
            <w:tcBorders>
              <w:bottom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مراکز پرتو پزشکی</w:t>
            </w:r>
          </w:p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</w:tr>
      <w:tr w:rsidR="00326A93" w:rsidTr="00B3380B">
        <w:trPr>
          <w:gridBefore w:val="2"/>
          <w:gridAfter w:val="2"/>
          <w:wBefore w:w="992" w:type="dxa"/>
          <w:wAfter w:w="1621" w:type="dxa"/>
          <w:trHeight w:val="24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6A93" w:rsidRDefault="00326A93" w:rsidP="00326A93">
            <w:pPr>
              <w:bidi/>
              <w:spacing w:line="192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تعداد کل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تعداد مطلوب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تعداد کل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مطلوب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6A93" w:rsidRDefault="00E137CE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تعداد کل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 xml:space="preserve">باشرایط مطلوب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تعداد کل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مطلوب</w:t>
            </w:r>
          </w:p>
        </w:tc>
      </w:tr>
      <w:tr w:rsidR="00E137CE" w:rsidTr="00B3380B">
        <w:trPr>
          <w:gridBefore w:val="2"/>
          <w:gridAfter w:val="2"/>
          <w:wBefore w:w="992" w:type="dxa"/>
          <w:wAfter w:w="1621" w:type="dxa"/>
          <w:trHeight w:val="144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:rsidR="00326A93" w:rsidRDefault="00326A93" w:rsidP="00326A93">
            <w:pPr>
              <w:bidi/>
              <w:spacing w:line="192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مدیریت</w:t>
            </w:r>
            <w:r w:rsidR="00E137CE">
              <w:rPr>
                <w:rFonts w:cs="2  Baran" w:hint="cs"/>
                <w:sz w:val="28"/>
                <w:szCs w:val="28"/>
                <w:rtl/>
                <w:lang w:bidi="fa-IR"/>
              </w:rPr>
              <w:t xml:space="preserve"> پسماند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3" w:rsidRDefault="00E137CE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مدیریت فاضلاب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3" w:rsidRDefault="00E137CE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آشپزخانه وغذاخوری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93" w:rsidRDefault="00E137CE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بخش</w:t>
            </w:r>
          </w:p>
        </w:tc>
        <w:tc>
          <w:tcPr>
            <w:tcW w:w="1023" w:type="dxa"/>
            <w:gridSpan w:val="2"/>
            <w:vMerge/>
            <w:tcBorders>
              <w:right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6A93" w:rsidRDefault="00326A93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3" w:rsidRDefault="00E137CE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حفاظتی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93" w:rsidRDefault="00E137CE" w:rsidP="00326A93">
            <w:pPr>
              <w:bidi/>
              <w:spacing w:line="192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  <w:r>
              <w:rPr>
                <w:rFonts w:cs="2  Baran" w:hint="cs"/>
                <w:sz w:val="28"/>
                <w:szCs w:val="28"/>
                <w:rtl/>
                <w:lang w:bidi="fa-IR"/>
              </w:rPr>
              <w:t>بهداشتی</w:t>
            </w:r>
          </w:p>
        </w:tc>
      </w:tr>
      <w:tr w:rsidR="00B3380B" w:rsidTr="00B3380B">
        <w:trPr>
          <w:gridBefore w:val="2"/>
          <w:gridAfter w:val="2"/>
          <w:wBefore w:w="992" w:type="dxa"/>
          <w:wAfter w:w="1621" w:type="dxa"/>
          <w:trHeight w:val="144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B3380B" w:rsidRDefault="00B3380B" w:rsidP="00326A93">
            <w:pPr>
              <w:bidi/>
              <w:spacing w:line="192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  <w:p w:rsidR="00B3380B" w:rsidRDefault="00B3380B" w:rsidP="00B3380B">
            <w:pPr>
              <w:bidi/>
              <w:spacing w:line="192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  <w:p w:rsidR="00B3380B" w:rsidRDefault="00B3380B" w:rsidP="00B3380B">
            <w:pPr>
              <w:bidi/>
              <w:spacing w:line="192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  <w:p w:rsidR="00B3380B" w:rsidRDefault="00B3380B" w:rsidP="00B3380B">
            <w:pPr>
              <w:bidi/>
              <w:spacing w:line="192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80B" w:rsidRDefault="00B3380B" w:rsidP="00326A93">
            <w:pPr>
              <w:bidi/>
              <w:spacing w:line="192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</w:tr>
      <w:tr w:rsidR="00B3380B" w:rsidTr="00B3380B">
        <w:trPr>
          <w:gridBefore w:val="2"/>
          <w:gridAfter w:val="2"/>
          <w:wBefore w:w="992" w:type="dxa"/>
          <w:wAfter w:w="1621" w:type="dxa"/>
          <w:trHeight w:val="144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B3380B" w:rsidRDefault="00B3380B" w:rsidP="00B3380B">
            <w:pPr>
              <w:bidi/>
              <w:spacing w:line="192" w:lineRule="auto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B" w:rsidRDefault="00B3380B" w:rsidP="00E137CE">
            <w:pPr>
              <w:bidi/>
              <w:spacing w:line="168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80B" w:rsidRDefault="00B3380B" w:rsidP="00326A93">
            <w:pPr>
              <w:bidi/>
              <w:spacing w:line="192" w:lineRule="auto"/>
              <w:jc w:val="center"/>
              <w:rPr>
                <w:rFonts w:cs="2  Baran"/>
                <w:sz w:val="28"/>
                <w:szCs w:val="28"/>
                <w:rtl/>
                <w:lang w:bidi="fa-IR"/>
              </w:rPr>
            </w:pPr>
          </w:p>
        </w:tc>
      </w:tr>
    </w:tbl>
    <w:p w:rsidR="00206F09" w:rsidRDefault="00777BD7" w:rsidP="00777BD7">
      <w:pPr>
        <w:bidi/>
        <w:spacing w:line="192" w:lineRule="auto"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                                          </w:t>
      </w:r>
    </w:p>
    <w:p w:rsidR="00777BD7" w:rsidRPr="00777BD7" w:rsidRDefault="00132253" w:rsidP="00206F09">
      <w:pPr>
        <w:bidi/>
        <w:spacing w:line="192" w:lineRule="auto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6"/>
          <w:szCs w:val="36"/>
          <w:rtl/>
        </w:rPr>
        <w:lastRenderedPageBreak/>
        <w:pict>
          <v:rect id="_x0000_s1029" style="position:absolute;left:0;text-align:left;margin-left:78.5pt;margin-top:-15.05pt;width:96.75pt;height:42.9pt;z-index:-251656192;mso-position-horizontal-relative:text;mso-position-vertical-relative:text"/>
        </w:pict>
      </w:r>
      <w:r w:rsidR="00777BD7">
        <w:rPr>
          <w:rFonts w:cs="B Titr" w:hint="cs"/>
          <w:sz w:val="36"/>
          <w:szCs w:val="36"/>
          <w:rtl/>
          <w:lang w:bidi="fa-IR"/>
        </w:rPr>
        <w:t xml:space="preserve">    </w:t>
      </w:r>
      <w:r w:rsidR="00777BD7" w:rsidRPr="00777BD7">
        <w:rPr>
          <w:rFonts w:cs="B Titr" w:hint="cs"/>
          <w:sz w:val="32"/>
          <w:szCs w:val="32"/>
          <w:rtl/>
          <w:lang w:bidi="fa-IR"/>
        </w:rPr>
        <w:t>وزارت بهداشت , درمان و آموزش پزشکی</w:t>
      </w:r>
      <w:r w:rsidR="00777BD7" w:rsidRPr="00777BD7">
        <w:rPr>
          <w:rFonts w:cs="B Titr" w:hint="cs"/>
          <w:sz w:val="32"/>
          <w:szCs w:val="32"/>
          <w:rtl/>
          <w:lang w:bidi="fa-IR"/>
        </w:rPr>
        <w:tab/>
        <w:t xml:space="preserve">                </w:t>
      </w:r>
      <w:r w:rsidR="00777BD7" w:rsidRPr="00777BD7">
        <w:rPr>
          <w:rFonts w:cs="B Titr" w:hint="cs"/>
          <w:sz w:val="32"/>
          <w:szCs w:val="32"/>
          <w:rtl/>
          <w:lang w:bidi="fa-IR"/>
        </w:rPr>
        <w:tab/>
      </w:r>
      <w:r w:rsidR="00777BD7" w:rsidRPr="00777BD7">
        <w:rPr>
          <w:rFonts w:cs="B Titr" w:hint="cs"/>
          <w:sz w:val="32"/>
          <w:szCs w:val="32"/>
          <w:rtl/>
          <w:lang w:bidi="fa-IR"/>
        </w:rPr>
        <w:tab/>
        <w:t xml:space="preserve">    </w:t>
      </w:r>
      <w:r w:rsidR="00777BD7" w:rsidRPr="00777BD7">
        <w:rPr>
          <w:rFonts w:cs="B Titr" w:hint="cs"/>
          <w:sz w:val="20"/>
          <w:szCs w:val="20"/>
          <w:rtl/>
          <w:lang w:bidi="fa-IR"/>
        </w:rPr>
        <w:t>کد فرم : 110</w:t>
      </w:r>
      <w:r w:rsidR="00332F99">
        <w:rPr>
          <w:rFonts w:cs="B Titr" w:hint="cs"/>
          <w:sz w:val="20"/>
          <w:szCs w:val="20"/>
          <w:rtl/>
          <w:lang w:bidi="fa-IR"/>
        </w:rPr>
        <w:t>-</w:t>
      </w:r>
      <w:r w:rsidR="00777BD7" w:rsidRPr="00777BD7">
        <w:rPr>
          <w:rFonts w:cs="B Titr" w:hint="cs"/>
          <w:sz w:val="20"/>
          <w:szCs w:val="20"/>
          <w:rtl/>
          <w:lang w:bidi="fa-IR"/>
        </w:rPr>
        <w:t xml:space="preserve"> </w:t>
      </w:r>
      <w:r w:rsidR="00777BD7">
        <w:rPr>
          <w:rFonts w:cs="B Titr" w:hint="cs"/>
          <w:sz w:val="20"/>
          <w:szCs w:val="20"/>
          <w:rtl/>
          <w:lang w:bidi="fa-IR"/>
        </w:rPr>
        <w:t>ر</w:t>
      </w:r>
    </w:p>
    <w:p w:rsidR="00777BD7" w:rsidRPr="00132253" w:rsidRDefault="00F67962" w:rsidP="00132253">
      <w:pPr>
        <w:bidi/>
        <w:spacing w:line="192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                           </w:t>
      </w:r>
      <w:r w:rsidR="00777BD7" w:rsidRPr="00132253">
        <w:rPr>
          <w:rFonts w:cs="B Titr" w:hint="cs"/>
          <w:sz w:val="28"/>
          <w:szCs w:val="28"/>
          <w:rtl/>
          <w:lang w:bidi="fa-IR"/>
        </w:rPr>
        <w:t xml:space="preserve">دانشگاه / دانشکده علوم پزشکی وخدمات بهداشتی درمانی </w:t>
      </w:r>
      <w:r w:rsidR="006056FD" w:rsidRPr="00132253">
        <w:rPr>
          <w:rFonts w:cs="B Titr" w:hint="cs"/>
          <w:sz w:val="28"/>
          <w:szCs w:val="28"/>
          <w:rtl/>
          <w:lang w:bidi="fa-IR"/>
        </w:rPr>
        <w:t>اصفهان</w:t>
      </w:r>
      <w:r w:rsidRPr="00132253"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</w:t>
      </w:r>
    </w:p>
    <w:p w:rsidR="00777BD7" w:rsidRDefault="00777BD7" w:rsidP="00132253">
      <w:pPr>
        <w:spacing w:line="192" w:lineRule="auto"/>
        <w:jc w:val="center"/>
        <w:rPr>
          <w:rFonts w:cs="B Titr"/>
          <w:sz w:val="36"/>
          <w:szCs w:val="36"/>
          <w:rtl/>
          <w:lang w:bidi="fa-IR"/>
        </w:rPr>
      </w:pPr>
      <w:r w:rsidRPr="00777BD7">
        <w:rPr>
          <w:rFonts w:cs="B Titr" w:hint="cs"/>
          <w:sz w:val="32"/>
          <w:szCs w:val="32"/>
          <w:rtl/>
          <w:lang w:bidi="fa-IR"/>
        </w:rPr>
        <w:t>نام واحد :</w:t>
      </w:r>
    </w:p>
    <w:p w:rsidR="00777BD7" w:rsidRDefault="00777BD7" w:rsidP="00132253">
      <w:pPr>
        <w:bidi/>
        <w:spacing w:line="192" w:lineRule="auto"/>
        <w:ind w:left="-648"/>
        <w:jc w:val="both"/>
        <w:rPr>
          <w:rFonts w:cs="2  Baran"/>
          <w:sz w:val="36"/>
          <w:szCs w:val="36"/>
          <w:rtl/>
          <w:lang w:bidi="fa-IR"/>
        </w:rPr>
      </w:pPr>
      <w:r>
        <w:rPr>
          <w:rFonts w:cs="2  Baran" w:hint="cs"/>
          <w:sz w:val="36"/>
          <w:szCs w:val="36"/>
          <w:rtl/>
          <w:lang w:bidi="fa-IR"/>
        </w:rPr>
        <w:t xml:space="preserve">خانه بهداشت </w:t>
      </w:r>
      <w:r w:rsidRPr="00C35A18">
        <w:rPr>
          <w:rFonts w:cs="2  Baran" w:hint="cs"/>
          <w:sz w:val="36"/>
          <w:szCs w:val="36"/>
          <w:rtl/>
          <w:lang w:bidi="fa-IR"/>
        </w:rPr>
        <w:t xml:space="preserve">           مرکز بهداشتی درمانی              مرکز بهداشت شهرستان     معاونت بهداشتی</w:t>
      </w:r>
      <w:r>
        <w:rPr>
          <w:rFonts w:cs="2  Baran" w:hint="cs"/>
          <w:sz w:val="36"/>
          <w:szCs w:val="36"/>
          <w:rtl/>
          <w:lang w:bidi="fa-IR"/>
        </w:rPr>
        <w:t xml:space="preserve">            سال : </w:t>
      </w:r>
    </w:p>
    <w:p w:rsidR="00C83795" w:rsidRDefault="00777BD7" w:rsidP="00132253">
      <w:pPr>
        <w:bidi/>
        <w:spacing w:line="192" w:lineRule="auto"/>
        <w:ind w:left="-648"/>
        <w:jc w:val="both"/>
        <w:rPr>
          <w:rFonts w:cs="2  Baran"/>
          <w:sz w:val="36"/>
          <w:szCs w:val="36"/>
          <w:rtl/>
          <w:lang w:bidi="fa-IR"/>
        </w:rPr>
      </w:pP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 w:rsidR="00F06208">
        <w:rPr>
          <w:rFonts w:cs="2  Baran" w:hint="cs"/>
          <w:sz w:val="36"/>
          <w:szCs w:val="36"/>
          <w:rtl/>
          <w:lang w:bidi="fa-IR"/>
        </w:rPr>
        <w:t>جمعیت:</w:t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>
        <w:rPr>
          <w:rFonts w:cs="2  Baran" w:hint="cs"/>
          <w:sz w:val="36"/>
          <w:szCs w:val="36"/>
          <w:rtl/>
          <w:lang w:bidi="fa-IR"/>
        </w:rPr>
        <w:tab/>
      </w:r>
      <w:r w:rsidR="00F06208" w:rsidRPr="00F06208">
        <w:rPr>
          <w:rFonts w:cs="2  Baran" w:hint="cs"/>
          <w:sz w:val="28"/>
          <w:szCs w:val="28"/>
          <w:rtl/>
          <w:lang w:bidi="fa-IR"/>
        </w:rPr>
        <w:t>دوره گزار</w:t>
      </w:r>
      <w:r w:rsidR="00F06208">
        <w:rPr>
          <w:rFonts w:cs="2  Baran" w:hint="cs"/>
          <w:sz w:val="28"/>
          <w:szCs w:val="28"/>
          <w:rtl/>
          <w:lang w:bidi="fa-IR"/>
        </w:rPr>
        <w:t xml:space="preserve">ش </w:t>
      </w:r>
      <w:r w:rsidR="00F06208" w:rsidRPr="00F06208">
        <w:rPr>
          <w:rFonts w:cs="2  Baran" w:hint="cs"/>
          <w:sz w:val="28"/>
          <w:szCs w:val="28"/>
          <w:rtl/>
          <w:lang w:bidi="fa-IR"/>
        </w:rPr>
        <w:t>دهی</w:t>
      </w:r>
      <w:r>
        <w:rPr>
          <w:rFonts w:cs="2  Baran" w:hint="cs"/>
          <w:sz w:val="36"/>
          <w:szCs w:val="36"/>
          <w:rtl/>
          <w:lang w:bidi="fa-IR"/>
        </w:rPr>
        <w:tab/>
      </w:r>
      <w:r w:rsidR="00F06208">
        <w:rPr>
          <w:rFonts w:cs="2  Baran" w:hint="cs"/>
          <w:sz w:val="36"/>
          <w:szCs w:val="36"/>
          <w:rtl/>
          <w:lang w:bidi="fa-IR"/>
        </w:rPr>
        <w:t>:</w:t>
      </w:r>
    </w:p>
    <w:tbl>
      <w:tblPr>
        <w:tblStyle w:val="TableGrid"/>
        <w:bidiVisual/>
        <w:tblW w:w="1512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810"/>
        <w:gridCol w:w="798"/>
        <w:gridCol w:w="851"/>
        <w:gridCol w:w="992"/>
        <w:gridCol w:w="1276"/>
        <w:gridCol w:w="1559"/>
        <w:gridCol w:w="464"/>
        <w:gridCol w:w="812"/>
        <w:gridCol w:w="448"/>
        <w:gridCol w:w="828"/>
        <w:gridCol w:w="432"/>
        <w:gridCol w:w="702"/>
        <w:gridCol w:w="468"/>
        <w:gridCol w:w="720"/>
        <w:gridCol w:w="900"/>
        <w:gridCol w:w="1170"/>
      </w:tblGrid>
      <w:tr w:rsidR="004B3AEA" w:rsidTr="00132253">
        <w:tc>
          <w:tcPr>
            <w:tcW w:w="2700" w:type="dxa"/>
            <w:gridSpan w:val="3"/>
          </w:tcPr>
          <w:p w:rsidR="00C83795" w:rsidRPr="00326A93" w:rsidRDefault="00C83795" w:rsidP="00D66A40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326A93">
              <w:rPr>
                <w:rFonts w:cs="2  Baran" w:hint="cs"/>
                <w:sz w:val="24"/>
                <w:szCs w:val="24"/>
                <w:rtl/>
                <w:lang w:bidi="fa-IR"/>
              </w:rPr>
              <w:t>مراکز تهیه , توزیع وفروش  مواد غذائی</w:t>
            </w:r>
          </w:p>
        </w:tc>
        <w:tc>
          <w:tcPr>
            <w:tcW w:w="2641" w:type="dxa"/>
            <w:gridSpan w:val="3"/>
          </w:tcPr>
          <w:p w:rsidR="00C83795" w:rsidRPr="00326A93" w:rsidRDefault="00C83795" w:rsidP="00D66A40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326A93">
              <w:rPr>
                <w:rFonts w:cs="2  Baran" w:hint="cs"/>
                <w:sz w:val="24"/>
                <w:szCs w:val="24"/>
                <w:rtl/>
                <w:lang w:bidi="fa-IR"/>
              </w:rPr>
              <w:t>اماکن  عمومی</w:t>
            </w:r>
          </w:p>
        </w:tc>
        <w:tc>
          <w:tcPr>
            <w:tcW w:w="2835" w:type="dxa"/>
            <w:gridSpan w:val="2"/>
          </w:tcPr>
          <w:p w:rsidR="00C83795" w:rsidRPr="00326A93" w:rsidRDefault="00C83795" w:rsidP="00D66A40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>کارت معاینه پزشکی</w:t>
            </w:r>
          </w:p>
        </w:tc>
        <w:tc>
          <w:tcPr>
            <w:tcW w:w="2552" w:type="dxa"/>
            <w:gridSpan w:val="4"/>
          </w:tcPr>
          <w:p w:rsidR="00C83795" w:rsidRPr="00326A93" w:rsidRDefault="00C83795" w:rsidP="00D66A40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>نتایج آزمایش های باکتریولوژیکی آب آشامیدنی</w:t>
            </w:r>
          </w:p>
        </w:tc>
        <w:tc>
          <w:tcPr>
            <w:tcW w:w="2322" w:type="dxa"/>
            <w:gridSpan w:val="4"/>
          </w:tcPr>
          <w:p w:rsidR="00C83795" w:rsidRPr="00326A93" w:rsidRDefault="00C83795" w:rsidP="00D66A40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>نتایج آزمایش های</w:t>
            </w:r>
            <w:r w:rsidR="003B7E26">
              <w:rPr>
                <w:rFonts w:cs="2  Baran" w:hint="cs"/>
                <w:sz w:val="24"/>
                <w:szCs w:val="24"/>
                <w:rtl/>
                <w:lang w:bidi="fa-IR"/>
              </w:rPr>
              <w:t xml:space="preserve"> شیمیایی</w:t>
            </w:r>
            <w:r>
              <w:rPr>
                <w:rFonts w:cs="2  Baran" w:hint="cs"/>
                <w:sz w:val="24"/>
                <w:szCs w:val="24"/>
                <w:rtl/>
                <w:lang w:bidi="fa-IR"/>
              </w:rPr>
              <w:t xml:space="preserve"> آب آشامیدنی</w:t>
            </w:r>
          </w:p>
        </w:tc>
        <w:tc>
          <w:tcPr>
            <w:tcW w:w="2070" w:type="dxa"/>
            <w:gridSpan w:val="2"/>
          </w:tcPr>
          <w:p w:rsidR="00C83795" w:rsidRPr="00C83795" w:rsidRDefault="00C83795" w:rsidP="00C83795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C83795">
              <w:rPr>
                <w:rFonts w:cs="2  Baran" w:hint="cs"/>
                <w:sz w:val="24"/>
                <w:szCs w:val="24"/>
                <w:rtl/>
                <w:lang w:bidi="fa-IR"/>
              </w:rPr>
              <w:t>واحدهای بهداشتی درمانی</w:t>
            </w:r>
          </w:p>
        </w:tc>
      </w:tr>
      <w:tr w:rsidR="00FC3BCF" w:rsidTr="00132253">
        <w:trPr>
          <w:trHeight w:val="735"/>
        </w:trPr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FC3BCF" w:rsidRPr="004B3AEA" w:rsidRDefault="009329AB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>
              <w:rPr>
                <w:rFonts w:cs="2 Lotus" w:hint="cs"/>
                <w:rtl/>
                <w:lang w:bidi="fa-IR"/>
              </w:rPr>
              <w:t>تع</w:t>
            </w:r>
            <w:r w:rsidR="00FC3BCF" w:rsidRPr="004B3AEA">
              <w:rPr>
                <w:rFonts w:cs="2 Lotus" w:hint="cs"/>
                <w:rtl/>
                <w:lang w:bidi="fa-IR"/>
              </w:rPr>
              <w:t>داد کل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 w:rsidRPr="004B3AEA">
              <w:rPr>
                <w:rFonts w:cs="2 Lotus" w:hint="cs"/>
                <w:rtl/>
                <w:lang w:bidi="fa-IR"/>
              </w:rPr>
              <w:t xml:space="preserve">دارای معیار بهسازی 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 w:rsidRPr="004B3AEA">
              <w:rPr>
                <w:rFonts w:cs="2 Lotus" w:hint="cs"/>
                <w:rtl/>
                <w:lang w:bidi="fa-IR"/>
              </w:rPr>
              <w:t>دارای معیار بهداشتی</w:t>
            </w:r>
          </w:p>
        </w:tc>
        <w:tc>
          <w:tcPr>
            <w:tcW w:w="798" w:type="dxa"/>
            <w:vMerge w:val="restart"/>
            <w:tcBorders>
              <w:righ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 w:rsidRPr="004B3AEA">
              <w:rPr>
                <w:rFonts w:cs="2 Lotus" w:hint="cs"/>
                <w:rtl/>
                <w:lang w:bidi="fa-IR"/>
              </w:rPr>
              <w:t>تعداد کل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 w:rsidRPr="004B3AEA">
              <w:rPr>
                <w:rFonts w:cs="2 Lotus" w:hint="cs"/>
                <w:rtl/>
                <w:lang w:bidi="fa-IR"/>
              </w:rPr>
              <w:t xml:space="preserve">دارای معیار بهسازی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 w:rsidRPr="004B3AEA">
              <w:rPr>
                <w:rFonts w:cs="2 Lotus" w:hint="cs"/>
                <w:rtl/>
                <w:lang w:bidi="fa-IR"/>
              </w:rPr>
              <w:t>دارای معیار بهداشتی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FC3BCF" w:rsidRPr="004B3AEA" w:rsidRDefault="00FC3BCF" w:rsidP="00CA111F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 w:rsidRPr="004B3AEA">
              <w:rPr>
                <w:rFonts w:cs="2 Lotus" w:hint="cs"/>
                <w:rtl/>
                <w:lang w:bidi="fa-IR"/>
              </w:rPr>
              <w:t>تعداد شاغلین اماکن و مراکز که باید کارت معاینه پزشکی داتشه باشند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FC3BCF" w:rsidRPr="004B3AEA" w:rsidRDefault="00FC3BCF" w:rsidP="00CA111F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 w:rsidRPr="004B3AEA">
              <w:rPr>
                <w:rFonts w:cs="2 Lotus" w:hint="cs"/>
                <w:rtl/>
                <w:lang w:bidi="fa-IR"/>
              </w:rPr>
              <w:t>تعداد کارکنان مراکز واماکنی که دارای کارت معاینه پزشکی معتبر هستند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>
              <w:rPr>
                <w:rFonts w:cs="2 Lotus" w:hint="cs"/>
                <w:rtl/>
                <w:lang w:bidi="fa-IR"/>
              </w:rPr>
              <w:t>شبکه عمومی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>
              <w:rPr>
                <w:rFonts w:cs="2 Lotus" w:hint="cs"/>
                <w:rtl/>
                <w:lang w:bidi="fa-IR"/>
              </w:rPr>
              <w:t>منابع بهسازی عمومی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3BCF" w:rsidRPr="004B3AEA" w:rsidRDefault="00FC3BCF" w:rsidP="00C17E5B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>
              <w:rPr>
                <w:rFonts w:cs="2 Lotus" w:hint="cs"/>
                <w:rtl/>
                <w:lang w:bidi="fa-IR"/>
              </w:rPr>
              <w:t xml:space="preserve">شبکه عمومی 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>
              <w:rPr>
                <w:rFonts w:cs="2 Lotus" w:hint="cs"/>
                <w:rtl/>
                <w:lang w:bidi="fa-IR"/>
              </w:rPr>
              <w:t>منابع بهسازی عمومی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FC3BCF" w:rsidRPr="004B3AEA" w:rsidRDefault="00FC3BCF" w:rsidP="00C83795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>
              <w:rPr>
                <w:rFonts w:cs="2 Lotus" w:hint="cs"/>
                <w:rtl/>
                <w:lang w:bidi="fa-IR"/>
              </w:rPr>
              <w:t>تع</w:t>
            </w:r>
            <w:r w:rsidR="00132253">
              <w:rPr>
                <w:rFonts w:cs="2 Lotus" w:hint="cs"/>
                <w:rtl/>
                <w:lang w:bidi="fa-IR"/>
              </w:rPr>
              <w:t>د</w:t>
            </w:r>
            <w:r>
              <w:rPr>
                <w:rFonts w:cs="2 Lotus" w:hint="cs"/>
                <w:rtl/>
                <w:lang w:bidi="fa-IR"/>
              </w:rPr>
              <w:t>اد کل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FC3BCF" w:rsidRPr="004B3AEA" w:rsidRDefault="00FC3BCF" w:rsidP="00C83795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  <w:r>
              <w:rPr>
                <w:rFonts w:cs="2 Lotus" w:hint="cs"/>
                <w:rtl/>
                <w:lang w:bidi="fa-IR"/>
              </w:rPr>
              <w:t xml:space="preserve"> باشرایط مطلوب </w:t>
            </w:r>
          </w:p>
        </w:tc>
      </w:tr>
      <w:tr w:rsidR="00FC3BCF" w:rsidTr="00132253">
        <w:trPr>
          <w:trHeight w:val="1419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798" w:type="dxa"/>
            <w:vMerge/>
            <w:tcBorders>
              <w:righ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C3BCF" w:rsidRPr="004B3AEA" w:rsidRDefault="00FC3BCF" w:rsidP="00CA111F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C3BCF" w:rsidRPr="004B3AEA" w:rsidRDefault="00FC3BCF" w:rsidP="00CA111F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FC3BCF" w:rsidRPr="00592C69" w:rsidRDefault="00FC3BCF" w:rsidP="00592C69">
            <w:pPr>
              <w:bidi/>
              <w:spacing w:line="192" w:lineRule="auto"/>
              <w:rPr>
                <w:rFonts w:cs="2 Lotus"/>
                <w:sz w:val="18"/>
                <w:szCs w:val="18"/>
                <w:rtl/>
                <w:lang w:bidi="fa-IR"/>
              </w:rPr>
            </w:pPr>
            <w:r w:rsidRPr="00592C69">
              <w:rPr>
                <w:rFonts w:cs="2 Lotus" w:hint="cs"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C3BCF" w:rsidRPr="00592C69" w:rsidRDefault="00FC3BCF" w:rsidP="00592C69">
            <w:pPr>
              <w:bidi/>
              <w:spacing w:line="192" w:lineRule="auto"/>
              <w:rPr>
                <w:rFonts w:cs="2 Lotus"/>
                <w:sz w:val="18"/>
                <w:szCs w:val="18"/>
                <w:rtl/>
                <w:lang w:bidi="fa-IR"/>
              </w:rPr>
            </w:pPr>
            <w:r w:rsidRPr="00592C69">
              <w:rPr>
                <w:rFonts w:cs="2 Lotus" w:hint="cs"/>
                <w:sz w:val="18"/>
                <w:szCs w:val="18"/>
                <w:rtl/>
                <w:lang w:bidi="fa-IR"/>
              </w:rPr>
              <w:t>مطلوب</w:t>
            </w: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FC3BCF" w:rsidRPr="00592C69" w:rsidRDefault="00FC3BCF" w:rsidP="00592C69">
            <w:pPr>
              <w:bidi/>
              <w:spacing w:line="192" w:lineRule="auto"/>
              <w:rPr>
                <w:rFonts w:cs="2 Lotus"/>
                <w:sz w:val="18"/>
                <w:szCs w:val="18"/>
                <w:rtl/>
                <w:lang w:bidi="fa-IR"/>
              </w:rPr>
            </w:pPr>
            <w:r w:rsidRPr="00592C69">
              <w:rPr>
                <w:rFonts w:cs="2 Lotus" w:hint="cs"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FC3BCF" w:rsidRPr="00592C69" w:rsidRDefault="00FC3BCF" w:rsidP="00592C69">
            <w:pPr>
              <w:bidi/>
              <w:spacing w:line="192" w:lineRule="auto"/>
              <w:rPr>
                <w:rFonts w:cs="2 Lotus"/>
                <w:sz w:val="18"/>
                <w:szCs w:val="18"/>
                <w:rtl/>
                <w:lang w:bidi="fa-IR"/>
              </w:rPr>
            </w:pPr>
            <w:r w:rsidRPr="00592C69">
              <w:rPr>
                <w:rFonts w:cs="2 Lotus" w:hint="cs"/>
                <w:sz w:val="18"/>
                <w:szCs w:val="18"/>
                <w:rtl/>
                <w:lang w:bidi="fa-IR"/>
              </w:rPr>
              <w:t>مطلوب</w:t>
            </w:r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</w:tcPr>
          <w:p w:rsidR="00FC3BCF" w:rsidRPr="00592C69" w:rsidRDefault="00FC3BCF" w:rsidP="00C4232F">
            <w:pPr>
              <w:bidi/>
              <w:spacing w:line="192" w:lineRule="auto"/>
              <w:rPr>
                <w:rFonts w:cs="2 Lotus"/>
                <w:sz w:val="18"/>
                <w:szCs w:val="18"/>
                <w:rtl/>
                <w:lang w:bidi="fa-IR"/>
              </w:rPr>
            </w:pPr>
            <w:r w:rsidRPr="00592C69">
              <w:rPr>
                <w:rFonts w:cs="2 Lotus" w:hint="cs"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:rsidR="00FC3BCF" w:rsidRPr="00FC3BCF" w:rsidRDefault="00FC3BCF" w:rsidP="00C4232F">
            <w:pPr>
              <w:bidi/>
              <w:spacing w:line="192" w:lineRule="auto"/>
              <w:rPr>
                <w:rFonts w:cs="2 Lotus"/>
                <w:sz w:val="16"/>
                <w:szCs w:val="16"/>
                <w:rtl/>
                <w:lang w:bidi="fa-IR"/>
              </w:rPr>
            </w:pPr>
            <w:r w:rsidRPr="00FC3BCF">
              <w:rPr>
                <w:rFonts w:cs="2 Lotus" w:hint="cs"/>
                <w:sz w:val="16"/>
                <w:szCs w:val="16"/>
                <w:rtl/>
                <w:lang w:bidi="fa-IR"/>
              </w:rPr>
              <w:t>مطلوب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BCF" w:rsidRPr="00592C69" w:rsidRDefault="00FC3BCF" w:rsidP="00C4232F">
            <w:pPr>
              <w:bidi/>
              <w:spacing w:line="192" w:lineRule="auto"/>
              <w:rPr>
                <w:rFonts w:cs="2 Lotus"/>
                <w:sz w:val="18"/>
                <w:szCs w:val="18"/>
                <w:rtl/>
                <w:lang w:bidi="fa-IR"/>
              </w:rPr>
            </w:pPr>
            <w:r w:rsidRPr="00592C69">
              <w:rPr>
                <w:rFonts w:cs="2 Lotus" w:hint="cs"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FC3BCF" w:rsidRPr="00592C69" w:rsidRDefault="00FC3BCF" w:rsidP="00C4232F">
            <w:pPr>
              <w:bidi/>
              <w:spacing w:line="192" w:lineRule="auto"/>
              <w:rPr>
                <w:rFonts w:cs="2 Lotus"/>
                <w:sz w:val="18"/>
                <w:szCs w:val="18"/>
                <w:rtl/>
                <w:lang w:bidi="fa-IR"/>
              </w:rPr>
            </w:pPr>
            <w:r w:rsidRPr="00592C69">
              <w:rPr>
                <w:rFonts w:cs="2 Lotus" w:hint="cs"/>
                <w:sz w:val="18"/>
                <w:szCs w:val="18"/>
                <w:rtl/>
                <w:lang w:bidi="fa-IR"/>
              </w:rPr>
              <w:t>مطلوب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FC3BCF" w:rsidRDefault="00FC3BCF" w:rsidP="00592C69">
            <w:pPr>
              <w:bidi/>
              <w:spacing w:line="192" w:lineRule="auto"/>
              <w:rPr>
                <w:rFonts w:cs="2 Lotus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FC3BCF" w:rsidRDefault="00FC3BCF" w:rsidP="00592C69">
            <w:pPr>
              <w:bidi/>
              <w:spacing w:line="192" w:lineRule="auto"/>
              <w:rPr>
                <w:rFonts w:cs="2 Lotus"/>
                <w:rtl/>
                <w:lang w:bidi="fa-IR"/>
              </w:rPr>
            </w:pPr>
          </w:p>
        </w:tc>
      </w:tr>
      <w:tr w:rsidR="00FC3BCF" w:rsidTr="00132253">
        <w:tc>
          <w:tcPr>
            <w:tcW w:w="900" w:type="dxa"/>
            <w:tcBorders>
              <w:right w:val="single" w:sz="4" w:space="0" w:color="auto"/>
            </w:tcBorders>
          </w:tcPr>
          <w:p w:rsidR="00FC3BCF" w:rsidRPr="004B3AEA" w:rsidRDefault="00FC3BCF" w:rsidP="003C02E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C3BCF" w:rsidRPr="004B3AEA" w:rsidRDefault="00FC3BCF" w:rsidP="00B7683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FC3BCF" w:rsidRPr="004B3AEA" w:rsidRDefault="00FC3BCF" w:rsidP="003C02E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3BCF" w:rsidRPr="004B3AEA" w:rsidRDefault="00FC3BCF" w:rsidP="00111D71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3BCF" w:rsidRPr="004B3AEA" w:rsidRDefault="00FC3BCF" w:rsidP="00111D71">
            <w:pPr>
              <w:bidi/>
              <w:spacing w:line="192" w:lineRule="auto"/>
              <w:rPr>
                <w:rFonts w:cs="2 Lotus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3BCF" w:rsidRPr="004B3AEA" w:rsidRDefault="00FC3BCF" w:rsidP="00AA5C33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BCF" w:rsidRPr="004B3AEA" w:rsidRDefault="00FC3BCF" w:rsidP="003C02E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FC3BCF" w:rsidRPr="004B3AEA" w:rsidRDefault="00FC3BCF" w:rsidP="003B7E26">
            <w:pPr>
              <w:bidi/>
              <w:spacing w:line="192" w:lineRule="auto"/>
              <w:rPr>
                <w:rFonts w:cs="2 Lotus"/>
                <w:rtl/>
                <w:lang w:bidi="fa-IR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FC3BCF" w:rsidRPr="00CF692F" w:rsidRDefault="00FC3BCF" w:rsidP="00CF692F">
            <w:pPr>
              <w:bidi/>
              <w:spacing w:line="192" w:lineRule="auto"/>
              <w:jc w:val="center"/>
              <w:rPr>
                <w:rFonts w:cs="2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FC3BCF" w:rsidRPr="004B3AEA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FC3BCF" w:rsidRDefault="00FC3BCF" w:rsidP="00FC3BCF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FC3BCF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FC3BCF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C3BCF" w:rsidRDefault="00FC3BCF" w:rsidP="00D66A40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C3BCF" w:rsidRDefault="00FC3BCF" w:rsidP="00F23521">
            <w:pPr>
              <w:bidi/>
              <w:spacing w:line="192" w:lineRule="auto"/>
              <w:jc w:val="center"/>
              <w:rPr>
                <w:rFonts w:cs="2 Lotus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C3BCF" w:rsidRDefault="00FC3BCF" w:rsidP="00F23521">
            <w:pPr>
              <w:bidi/>
              <w:spacing w:line="192" w:lineRule="auto"/>
              <w:rPr>
                <w:rFonts w:cs="2 Lotus"/>
                <w:rtl/>
                <w:lang w:bidi="fa-IR"/>
              </w:rPr>
            </w:pPr>
          </w:p>
        </w:tc>
      </w:tr>
    </w:tbl>
    <w:p w:rsidR="00777BD7" w:rsidRDefault="00777BD7" w:rsidP="00777BD7">
      <w:pPr>
        <w:bidi/>
        <w:spacing w:line="192" w:lineRule="auto"/>
        <w:ind w:left="-648"/>
        <w:jc w:val="both"/>
        <w:rPr>
          <w:rFonts w:cs="2  Baran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Ind w:w="877" w:type="dxa"/>
        <w:tblLook w:val="04A0" w:firstRow="1" w:lastRow="0" w:firstColumn="1" w:lastColumn="0" w:noHBand="0" w:noVBand="1"/>
      </w:tblPr>
      <w:tblGrid>
        <w:gridCol w:w="709"/>
        <w:gridCol w:w="850"/>
        <w:gridCol w:w="1418"/>
        <w:gridCol w:w="1082"/>
        <w:gridCol w:w="2635"/>
        <w:gridCol w:w="1425"/>
        <w:gridCol w:w="1210"/>
        <w:gridCol w:w="1335"/>
        <w:gridCol w:w="1301"/>
      </w:tblGrid>
      <w:tr w:rsidR="004B3AEA" w:rsidTr="00F67962">
        <w:trPr>
          <w:trHeight w:val="225"/>
        </w:trPr>
        <w:tc>
          <w:tcPr>
            <w:tcW w:w="709" w:type="dxa"/>
            <w:vMerge w:val="restart"/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4B3AEA">
              <w:rPr>
                <w:rFonts w:cs="2  Baran" w:hint="cs"/>
                <w:sz w:val="24"/>
                <w:szCs w:val="24"/>
                <w:rtl/>
                <w:lang w:bidi="fa-IR"/>
              </w:rPr>
              <w:t xml:space="preserve">تعداد کل 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 w:rsidRPr="004B3AEA">
              <w:rPr>
                <w:rFonts w:cs="2  Baran" w:hint="cs"/>
                <w:sz w:val="24"/>
                <w:szCs w:val="24"/>
                <w:rtl/>
                <w:lang w:bidi="fa-IR"/>
              </w:rPr>
              <w:t xml:space="preserve"> دسترسی به آب آشامیدنی</w:t>
            </w:r>
          </w:p>
        </w:tc>
        <w:tc>
          <w:tcPr>
            <w:tcW w:w="2635" w:type="dxa"/>
            <w:vMerge w:val="restart"/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>برخورداراز توالت بهداشتی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>جمع آوری و د فع بهداشتی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>فضولات دامی</w:t>
            </w:r>
          </w:p>
        </w:tc>
      </w:tr>
      <w:tr w:rsidR="004B3AEA" w:rsidTr="00F67962">
        <w:trPr>
          <w:trHeight w:val="300"/>
        </w:trPr>
        <w:tc>
          <w:tcPr>
            <w:tcW w:w="709" w:type="dxa"/>
            <w:vMerge/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>شبکه لوله کشی عمومی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>منابع بهسازی</w:t>
            </w:r>
          </w:p>
        </w:tc>
        <w:tc>
          <w:tcPr>
            <w:tcW w:w="2635" w:type="dxa"/>
            <w:vMerge/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>فاضلاب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>زباله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 xml:space="preserve">دارای دام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AEA" w:rsidRPr="004B3AEA" w:rsidRDefault="004B3AEA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 xml:space="preserve">باجمع آوری بهداشتی </w:t>
            </w:r>
          </w:p>
        </w:tc>
      </w:tr>
      <w:tr w:rsidR="000D282C" w:rsidTr="00F67962">
        <w:trPr>
          <w:trHeight w:val="300"/>
        </w:trPr>
        <w:tc>
          <w:tcPr>
            <w:tcW w:w="709" w:type="dxa"/>
          </w:tcPr>
          <w:p w:rsidR="000D282C" w:rsidRPr="004B3AEA" w:rsidRDefault="000D282C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 xml:space="preserve">خانوار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D282C" w:rsidRPr="00AA5C33" w:rsidRDefault="000D282C" w:rsidP="00CD0625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Pr="00AA5C33" w:rsidRDefault="000D282C" w:rsidP="00CD0625">
            <w:pPr>
              <w:bidi/>
              <w:spacing w:line="192" w:lineRule="auto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2C" w:rsidRPr="00AA5C33" w:rsidRDefault="000D282C" w:rsidP="008F2956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5" w:type="dxa"/>
          </w:tcPr>
          <w:p w:rsidR="000D282C" w:rsidRPr="00AA5C33" w:rsidRDefault="000D282C" w:rsidP="00CD0625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Pr="00AA5C33" w:rsidRDefault="000D282C" w:rsidP="00CD0625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2C" w:rsidRPr="00AA5C33" w:rsidRDefault="000D282C" w:rsidP="00F44A7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C" w:rsidRPr="00AA5C33" w:rsidRDefault="000D282C" w:rsidP="00CD0625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82C" w:rsidRPr="00AA5C33" w:rsidRDefault="000D282C" w:rsidP="00CD0625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</w:tr>
      <w:tr w:rsidR="000D282C" w:rsidTr="00F67962">
        <w:trPr>
          <w:trHeight w:val="300"/>
        </w:trPr>
        <w:tc>
          <w:tcPr>
            <w:tcW w:w="709" w:type="dxa"/>
          </w:tcPr>
          <w:p w:rsidR="000D282C" w:rsidRPr="004B3AEA" w:rsidRDefault="000D282C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  <w:r>
              <w:rPr>
                <w:rFonts w:cs="2  Baran" w:hint="cs"/>
                <w:sz w:val="24"/>
                <w:szCs w:val="24"/>
                <w:rtl/>
                <w:lang w:bidi="fa-IR"/>
              </w:rPr>
              <w:t>روستا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D282C" w:rsidRPr="00AA5C33" w:rsidRDefault="000D282C" w:rsidP="009B221B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2C" w:rsidRPr="00AA5C33" w:rsidRDefault="000D282C" w:rsidP="009B221B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</w:tcPr>
          <w:p w:rsidR="000D282C" w:rsidRPr="00AA5C33" w:rsidRDefault="000D282C" w:rsidP="004B3AEA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5" w:type="dxa"/>
          </w:tcPr>
          <w:p w:rsidR="000D282C" w:rsidRPr="00AA5C33" w:rsidRDefault="000D282C" w:rsidP="009B221B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0D282C" w:rsidRPr="00AA5C33" w:rsidRDefault="000D282C" w:rsidP="009B221B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:rsidR="000D282C" w:rsidRPr="00AA5C33" w:rsidRDefault="000D282C" w:rsidP="009B221B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0D282C" w:rsidRPr="00AA5C33" w:rsidRDefault="000D282C" w:rsidP="00F51FAB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0D282C" w:rsidRPr="00AA5C33" w:rsidRDefault="000D282C" w:rsidP="00F51FAB">
            <w:pPr>
              <w:bidi/>
              <w:spacing w:line="192" w:lineRule="auto"/>
              <w:jc w:val="center"/>
              <w:rPr>
                <w:rFonts w:cs="2  Baran"/>
                <w:sz w:val="24"/>
                <w:szCs w:val="24"/>
                <w:rtl/>
                <w:lang w:bidi="fa-IR"/>
              </w:rPr>
            </w:pPr>
          </w:p>
        </w:tc>
      </w:tr>
    </w:tbl>
    <w:p w:rsidR="004B3AEA" w:rsidRDefault="004B3AEA" w:rsidP="004B3AEA">
      <w:pPr>
        <w:bidi/>
        <w:spacing w:line="192" w:lineRule="auto"/>
        <w:ind w:left="-648"/>
        <w:jc w:val="both"/>
        <w:rPr>
          <w:rFonts w:cs="2  Baran"/>
          <w:sz w:val="36"/>
          <w:szCs w:val="36"/>
          <w:rtl/>
          <w:lang w:bidi="fa-IR"/>
        </w:rPr>
      </w:pPr>
    </w:p>
    <w:p w:rsidR="00AB0202" w:rsidRPr="00280E3D" w:rsidRDefault="00AB0202" w:rsidP="00280E3D">
      <w:pPr>
        <w:rPr>
          <w:rtl/>
        </w:rPr>
      </w:pPr>
      <w:r>
        <w:rPr>
          <w:rFonts w:hint="cs"/>
          <w:rtl/>
          <w:lang w:bidi="fa-IR"/>
        </w:rPr>
        <w:lastRenderedPageBreak/>
        <w:t xml:space="preserve">                                                </w:t>
      </w:r>
      <w:bookmarkStart w:id="0" w:name="_GoBack"/>
      <w:bookmarkEnd w:id="0"/>
    </w:p>
    <w:sectPr w:rsidR="00AB0202" w:rsidRPr="00280E3D" w:rsidSect="00326A93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612" w:rsidRDefault="00023612" w:rsidP="00D9734C">
      <w:pPr>
        <w:spacing w:after="0" w:line="240" w:lineRule="auto"/>
      </w:pPr>
      <w:r>
        <w:separator/>
      </w:r>
    </w:p>
  </w:endnote>
  <w:endnote w:type="continuationSeparator" w:id="0">
    <w:p w:rsidR="00023612" w:rsidRDefault="00023612" w:rsidP="00D9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612" w:rsidRDefault="00023612" w:rsidP="00D9734C">
      <w:pPr>
        <w:spacing w:after="0" w:line="240" w:lineRule="auto"/>
      </w:pPr>
      <w:r>
        <w:separator/>
      </w:r>
    </w:p>
  </w:footnote>
  <w:footnote w:type="continuationSeparator" w:id="0">
    <w:p w:rsidR="00023612" w:rsidRDefault="00023612" w:rsidP="00D97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A18"/>
    <w:rsid w:val="000129C5"/>
    <w:rsid w:val="00021ABF"/>
    <w:rsid w:val="00023612"/>
    <w:rsid w:val="00027D6C"/>
    <w:rsid w:val="0004662D"/>
    <w:rsid w:val="00050B4A"/>
    <w:rsid w:val="00050B4E"/>
    <w:rsid w:val="0006315C"/>
    <w:rsid w:val="000772A0"/>
    <w:rsid w:val="0007769B"/>
    <w:rsid w:val="000831B1"/>
    <w:rsid w:val="000A1188"/>
    <w:rsid w:val="000B2B7C"/>
    <w:rsid w:val="000C05C5"/>
    <w:rsid w:val="000C5941"/>
    <w:rsid w:val="000D282C"/>
    <w:rsid w:val="000D63EA"/>
    <w:rsid w:val="000E3FCB"/>
    <w:rsid w:val="00106908"/>
    <w:rsid w:val="00111D71"/>
    <w:rsid w:val="001160B7"/>
    <w:rsid w:val="001262E3"/>
    <w:rsid w:val="00132253"/>
    <w:rsid w:val="001360DF"/>
    <w:rsid w:val="00156569"/>
    <w:rsid w:val="00161916"/>
    <w:rsid w:val="00161929"/>
    <w:rsid w:val="001649C9"/>
    <w:rsid w:val="00166315"/>
    <w:rsid w:val="001672E1"/>
    <w:rsid w:val="00171581"/>
    <w:rsid w:val="001907C5"/>
    <w:rsid w:val="00197015"/>
    <w:rsid w:val="001A0ABC"/>
    <w:rsid w:val="001B3F4D"/>
    <w:rsid w:val="001B5CFE"/>
    <w:rsid w:val="001D7356"/>
    <w:rsid w:val="002003E8"/>
    <w:rsid w:val="0020615B"/>
    <w:rsid w:val="00206F09"/>
    <w:rsid w:val="00227A64"/>
    <w:rsid w:val="00246559"/>
    <w:rsid w:val="00280E3D"/>
    <w:rsid w:val="002821F1"/>
    <w:rsid w:val="00290F20"/>
    <w:rsid w:val="00297975"/>
    <w:rsid w:val="002C445C"/>
    <w:rsid w:val="002F77EF"/>
    <w:rsid w:val="003003B0"/>
    <w:rsid w:val="003066CA"/>
    <w:rsid w:val="003101FB"/>
    <w:rsid w:val="00315333"/>
    <w:rsid w:val="00326A93"/>
    <w:rsid w:val="00332F99"/>
    <w:rsid w:val="00337FCC"/>
    <w:rsid w:val="003438BE"/>
    <w:rsid w:val="0034543C"/>
    <w:rsid w:val="003536B2"/>
    <w:rsid w:val="00360821"/>
    <w:rsid w:val="00374002"/>
    <w:rsid w:val="003845E0"/>
    <w:rsid w:val="0038466B"/>
    <w:rsid w:val="003A0821"/>
    <w:rsid w:val="003B7E26"/>
    <w:rsid w:val="003C02E0"/>
    <w:rsid w:val="003D576D"/>
    <w:rsid w:val="003E4DFF"/>
    <w:rsid w:val="003E6FD8"/>
    <w:rsid w:val="00403790"/>
    <w:rsid w:val="00405F90"/>
    <w:rsid w:val="004423D2"/>
    <w:rsid w:val="00443D57"/>
    <w:rsid w:val="00450662"/>
    <w:rsid w:val="0047058C"/>
    <w:rsid w:val="00474882"/>
    <w:rsid w:val="004825E2"/>
    <w:rsid w:val="0049053E"/>
    <w:rsid w:val="004A0980"/>
    <w:rsid w:val="004A1A6F"/>
    <w:rsid w:val="004A221E"/>
    <w:rsid w:val="004B3AEA"/>
    <w:rsid w:val="004C2737"/>
    <w:rsid w:val="004E66A2"/>
    <w:rsid w:val="004F6ACC"/>
    <w:rsid w:val="00517D5E"/>
    <w:rsid w:val="00520FAC"/>
    <w:rsid w:val="005277C0"/>
    <w:rsid w:val="005429D9"/>
    <w:rsid w:val="00555486"/>
    <w:rsid w:val="005559DB"/>
    <w:rsid w:val="00566B4F"/>
    <w:rsid w:val="00577E20"/>
    <w:rsid w:val="00592C69"/>
    <w:rsid w:val="005A6986"/>
    <w:rsid w:val="005C5C2D"/>
    <w:rsid w:val="005C6C11"/>
    <w:rsid w:val="006015DF"/>
    <w:rsid w:val="00602301"/>
    <w:rsid w:val="00603219"/>
    <w:rsid w:val="006056FD"/>
    <w:rsid w:val="00607A75"/>
    <w:rsid w:val="00617194"/>
    <w:rsid w:val="00623CE3"/>
    <w:rsid w:val="006244D3"/>
    <w:rsid w:val="0063097E"/>
    <w:rsid w:val="0063172E"/>
    <w:rsid w:val="006335EF"/>
    <w:rsid w:val="006343C8"/>
    <w:rsid w:val="00676D35"/>
    <w:rsid w:val="00683165"/>
    <w:rsid w:val="006A6C10"/>
    <w:rsid w:val="006D5BC4"/>
    <w:rsid w:val="006D71BB"/>
    <w:rsid w:val="006E1B74"/>
    <w:rsid w:val="006F069E"/>
    <w:rsid w:val="006F26AC"/>
    <w:rsid w:val="006F2C91"/>
    <w:rsid w:val="00705381"/>
    <w:rsid w:val="00707EFC"/>
    <w:rsid w:val="007178F6"/>
    <w:rsid w:val="00724E4B"/>
    <w:rsid w:val="00726D96"/>
    <w:rsid w:val="007360F6"/>
    <w:rsid w:val="00753D01"/>
    <w:rsid w:val="00771EBC"/>
    <w:rsid w:val="00772044"/>
    <w:rsid w:val="007739DD"/>
    <w:rsid w:val="00777BD7"/>
    <w:rsid w:val="00790716"/>
    <w:rsid w:val="007C2EC5"/>
    <w:rsid w:val="007C3F21"/>
    <w:rsid w:val="007C4796"/>
    <w:rsid w:val="007D3C4E"/>
    <w:rsid w:val="00813A94"/>
    <w:rsid w:val="00817857"/>
    <w:rsid w:val="00817C37"/>
    <w:rsid w:val="00842BED"/>
    <w:rsid w:val="00847900"/>
    <w:rsid w:val="0086567D"/>
    <w:rsid w:val="0088029A"/>
    <w:rsid w:val="0088087B"/>
    <w:rsid w:val="008A566C"/>
    <w:rsid w:val="008B509F"/>
    <w:rsid w:val="008C62DD"/>
    <w:rsid w:val="008D4064"/>
    <w:rsid w:val="008D437E"/>
    <w:rsid w:val="008E34EC"/>
    <w:rsid w:val="00901AA5"/>
    <w:rsid w:val="00926A82"/>
    <w:rsid w:val="009329AB"/>
    <w:rsid w:val="00934095"/>
    <w:rsid w:val="009405E8"/>
    <w:rsid w:val="00945455"/>
    <w:rsid w:val="009752C1"/>
    <w:rsid w:val="009758D7"/>
    <w:rsid w:val="00981F26"/>
    <w:rsid w:val="0099244B"/>
    <w:rsid w:val="009A5C36"/>
    <w:rsid w:val="009A65AD"/>
    <w:rsid w:val="009B221B"/>
    <w:rsid w:val="009B5682"/>
    <w:rsid w:val="009C26A2"/>
    <w:rsid w:val="009C29A7"/>
    <w:rsid w:val="009F04B7"/>
    <w:rsid w:val="00A142C0"/>
    <w:rsid w:val="00A218BF"/>
    <w:rsid w:val="00A3135E"/>
    <w:rsid w:val="00A34987"/>
    <w:rsid w:val="00A36B2A"/>
    <w:rsid w:val="00A720E5"/>
    <w:rsid w:val="00A824A9"/>
    <w:rsid w:val="00AA0AE5"/>
    <w:rsid w:val="00AA26D5"/>
    <w:rsid w:val="00AA5C33"/>
    <w:rsid w:val="00AA732F"/>
    <w:rsid w:val="00AB0202"/>
    <w:rsid w:val="00AB1A54"/>
    <w:rsid w:val="00AC5104"/>
    <w:rsid w:val="00AE417B"/>
    <w:rsid w:val="00AE520A"/>
    <w:rsid w:val="00AF1511"/>
    <w:rsid w:val="00AF36E0"/>
    <w:rsid w:val="00AF43F3"/>
    <w:rsid w:val="00B06230"/>
    <w:rsid w:val="00B252E9"/>
    <w:rsid w:val="00B3283D"/>
    <w:rsid w:val="00B3380B"/>
    <w:rsid w:val="00B356F3"/>
    <w:rsid w:val="00B42DF7"/>
    <w:rsid w:val="00B74118"/>
    <w:rsid w:val="00B76830"/>
    <w:rsid w:val="00B80603"/>
    <w:rsid w:val="00B859A0"/>
    <w:rsid w:val="00B8697F"/>
    <w:rsid w:val="00BC00DC"/>
    <w:rsid w:val="00BC2102"/>
    <w:rsid w:val="00BD2607"/>
    <w:rsid w:val="00BD4F3A"/>
    <w:rsid w:val="00BE499A"/>
    <w:rsid w:val="00BF421C"/>
    <w:rsid w:val="00BF6DA7"/>
    <w:rsid w:val="00BF7933"/>
    <w:rsid w:val="00C00808"/>
    <w:rsid w:val="00C02B69"/>
    <w:rsid w:val="00C043E1"/>
    <w:rsid w:val="00C1617B"/>
    <w:rsid w:val="00C17E5B"/>
    <w:rsid w:val="00C2609A"/>
    <w:rsid w:val="00C35A18"/>
    <w:rsid w:val="00C426D5"/>
    <w:rsid w:val="00C4585A"/>
    <w:rsid w:val="00C5160A"/>
    <w:rsid w:val="00C83795"/>
    <w:rsid w:val="00CA2EE9"/>
    <w:rsid w:val="00CB06D4"/>
    <w:rsid w:val="00CB54AE"/>
    <w:rsid w:val="00CC0750"/>
    <w:rsid w:val="00CD0625"/>
    <w:rsid w:val="00CD198B"/>
    <w:rsid w:val="00CF692F"/>
    <w:rsid w:val="00D021EC"/>
    <w:rsid w:val="00D10000"/>
    <w:rsid w:val="00D119A1"/>
    <w:rsid w:val="00D4655E"/>
    <w:rsid w:val="00D6448E"/>
    <w:rsid w:val="00D821EB"/>
    <w:rsid w:val="00D917E3"/>
    <w:rsid w:val="00D9734C"/>
    <w:rsid w:val="00DA0FE4"/>
    <w:rsid w:val="00DA5366"/>
    <w:rsid w:val="00DA5E8E"/>
    <w:rsid w:val="00DC600D"/>
    <w:rsid w:val="00DE311D"/>
    <w:rsid w:val="00E1370F"/>
    <w:rsid w:val="00E137CE"/>
    <w:rsid w:val="00E16CEC"/>
    <w:rsid w:val="00E224CB"/>
    <w:rsid w:val="00E23282"/>
    <w:rsid w:val="00E24CB9"/>
    <w:rsid w:val="00E30851"/>
    <w:rsid w:val="00E31CE5"/>
    <w:rsid w:val="00E613FD"/>
    <w:rsid w:val="00E6369B"/>
    <w:rsid w:val="00E647AD"/>
    <w:rsid w:val="00E81894"/>
    <w:rsid w:val="00EA54F7"/>
    <w:rsid w:val="00EA6448"/>
    <w:rsid w:val="00ED6544"/>
    <w:rsid w:val="00EE3424"/>
    <w:rsid w:val="00EE3EEA"/>
    <w:rsid w:val="00EE4429"/>
    <w:rsid w:val="00EE5180"/>
    <w:rsid w:val="00EE6E29"/>
    <w:rsid w:val="00F06208"/>
    <w:rsid w:val="00F2042D"/>
    <w:rsid w:val="00F23521"/>
    <w:rsid w:val="00F257D5"/>
    <w:rsid w:val="00F42896"/>
    <w:rsid w:val="00F44A7A"/>
    <w:rsid w:val="00F51FAB"/>
    <w:rsid w:val="00F63276"/>
    <w:rsid w:val="00F67962"/>
    <w:rsid w:val="00F72EC9"/>
    <w:rsid w:val="00FA1DDD"/>
    <w:rsid w:val="00FA3CEA"/>
    <w:rsid w:val="00FA4D03"/>
    <w:rsid w:val="00FB678A"/>
    <w:rsid w:val="00FC3BCF"/>
    <w:rsid w:val="00FD13A3"/>
    <w:rsid w:val="00FE6711"/>
    <w:rsid w:val="00FF101B"/>
    <w:rsid w:val="00FF4285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AFE9196E-2366-4D7C-885B-71577D50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34C"/>
  </w:style>
  <w:style w:type="paragraph" w:styleId="Footer">
    <w:name w:val="footer"/>
    <w:basedOn w:val="Normal"/>
    <w:link w:val="FooterChar"/>
    <w:uiPriority w:val="99"/>
    <w:semiHidden/>
    <w:unhideWhenUsed/>
    <w:rsid w:val="00D97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810D-65C7-4CF7-AEB0-C3DCC52F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sadooghi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</dc:creator>
  <cp:keywords/>
  <dc:description/>
  <cp:lastModifiedBy>operator</cp:lastModifiedBy>
  <cp:revision>150</cp:revision>
  <cp:lastPrinted>2015-07-20T08:27:00Z</cp:lastPrinted>
  <dcterms:created xsi:type="dcterms:W3CDTF">2013-07-25T19:07:00Z</dcterms:created>
  <dcterms:modified xsi:type="dcterms:W3CDTF">2021-05-10T04:49:00Z</dcterms:modified>
</cp:coreProperties>
</file>