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09D3" w14:textId="5CE22A84" w:rsidR="00580CDB" w:rsidRPr="00D21D78" w:rsidRDefault="007222FB" w:rsidP="00852B0F">
      <w:pPr>
        <w:pStyle w:val="Header"/>
        <w:ind w:left="-64" w:right="-57" w:firstLine="90"/>
        <w:jc w:val="center"/>
        <w:rPr>
          <w:rFonts w:cs="B Titr"/>
          <w:b/>
          <w:bCs/>
          <w:sz w:val="18"/>
          <w:szCs w:val="18"/>
          <w:rtl/>
        </w:rPr>
      </w:pPr>
      <w:r w:rsidRPr="00D21D78">
        <w:rPr>
          <w:rFonts w:cs="B Titr" w:hint="cs"/>
          <w:b/>
          <w:bCs/>
          <w:sz w:val="18"/>
          <w:szCs w:val="18"/>
          <w:rtl/>
        </w:rPr>
        <w:t>ابزار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پایش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 xml:space="preserve"> آگاهی و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>عملکرد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F26A90" w:rsidRPr="00D21D78">
        <w:rPr>
          <w:rFonts w:cs="B Titr" w:hint="cs"/>
          <w:b/>
          <w:bCs/>
          <w:sz w:val="18"/>
          <w:szCs w:val="18"/>
          <w:rtl/>
        </w:rPr>
        <w:t>بهورز و مراقب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سلامت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580CDB" w:rsidRPr="00D21D78">
        <w:rPr>
          <w:rFonts w:cs="B Titr" w:hint="cs"/>
          <w:b/>
          <w:bCs/>
          <w:sz w:val="18"/>
          <w:szCs w:val="18"/>
          <w:rtl/>
        </w:rPr>
        <w:t>در برنامه سلامت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سالمندان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</w:p>
    <w:p w14:paraId="21BA253E" w14:textId="00A701F7" w:rsidR="00C3048D" w:rsidRDefault="007222FB" w:rsidP="00C1214A">
      <w:pPr>
        <w:pStyle w:val="Header"/>
        <w:ind w:right="-57"/>
        <w:jc w:val="center"/>
        <w:rPr>
          <w:rFonts w:cs="B Titr"/>
          <w:b/>
          <w:bCs/>
          <w:sz w:val="18"/>
          <w:szCs w:val="18"/>
          <w:rtl/>
        </w:rPr>
      </w:pPr>
      <w:r w:rsidRPr="00D21D78">
        <w:rPr>
          <w:rFonts w:cs="B Titr" w:hint="cs"/>
          <w:b/>
          <w:bCs/>
          <w:sz w:val="18"/>
          <w:szCs w:val="18"/>
          <w:rtl/>
        </w:rPr>
        <w:t>شهرستان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های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تابعه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دانشگاه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علوم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Pr="00D21D78">
        <w:rPr>
          <w:rFonts w:cs="B Titr" w:hint="cs"/>
          <w:b/>
          <w:bCs/>
          <w:sz w:val="18"/>
          <w:szCs w:val="18"/>
          <w:rtl/>
        </w:rPr>
        <w:t>پزشکی</w:t>
      </w:r>
      <w:r w:rsidRPr="00D21D78">
        <w:rPr>
          <w:rFonts w:cs="B Titr"/>
          <w:b/>
          <w:bCs/>
          <w:sz w:val="18"/>
          <w:szCs w:val="18"/>
          <w:rtl/>
        </w:rPr>
        <w:t xml:space="preserve"> </w:t>
      </w:r>
      <w:r w:rsidR="001E2FD9" w:rsidRPr="00D21D78">
        <w:rPr>
          <w:rFonts w:cs="B Titr" w:hint="cs"/>
          <w:b/>
          <w:bCs/>
          <w:sz w:val="18"/>
          <w:szCs w:val="18"/>
          <w:rtl/>
        </w:rPr>
        <w:t xml:space="preserve">اصفهان- سال </w:t>
      </w:r>
      <w:r w:rsidR="00EF2F9D" w:rsidRPr="00D21D78">
        <w:rPr>
          <w:rFonts w:cs="B Titr" w:hint="cs"/>
          <w:b/>
          <w:bCs/>
          <w:sz w:val="18"/>
          <w:szCs w:val="18"/>
          <w:rtl/>
        </w:rPr>
        <w:t>140</w:t>
      </w:r>
      <w:r w:rsidR="00C1214A" w:rsidRPr="00D21D78">
        <w:rPr>
          <w:rFonts w:cs="B Titr" w:hint="cs"/>
          <w:b/>
          <w:bCs/>
          <w:sz w:val="18"/>
          <w:szCs w:val="18"/>
          <w:rtl/>
        </w:rPr>
        <w:t>3</w:t>
      </w:r>
    </w:p>
    <w:p w14:paraId="220309DE" w14:textId="77777777" w:rsidR="004125A9" w:rsidRPr="00D21D78" w:rsidRDefault="004125A9" w:rsidP="00C1214A">
      <w:pPr>
        <w:pStyle w:val="Header"/>
        <w:ind w:right="-57"/>
        <w:jc w:val="center"/>
        <w:rPr>
          <w:rFonts w:cs="B Nazanin"/>
          <w:b/>
          <w:bCs/>
          <w:sz w:val="8"/>
          <w:szCs w:val="8"/>
          <w:rtl/>
        </w:rPr>
      </w:pPr>
    </w:p>
    <w:p w14:paraId="54710CD2" w14:textId="25F0CB76" w:rsidR="00F20E55" w:rsidRPr="00D21D78" w:rsidRDefault="007222FB" w:rsidP="00C3048D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شهرستان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:</w:t>
      </w:r>
      <w:r w:rsidRPr="00D21D78">
        <w:rPr>
          <w:rFonts w:cs="B Nazanin"/>
          <w:b/>
          <w:bCs/>
          <w:sz w:val="18"/>
          <w:szCs w:val="18"/>
          <w:rtl/>
        </w:rPr>
        <w:t xml:space="preserve"> ........</w:t>
      </w:r>
      <w:r w:rsidRPr="00D21D78">
        <w:rPr>
          <w:rFonts w:cs="B Nazanin" w:hint="cs"/>
          <w:b/>
          <w:bCs/>
          <w:sz w:val="18"/>
          <w:szCs w:val="18"/>
          <w:rtl/>
        </w:rPr>
        <w:t>.....</w:t>
      </w:r>
      <w:r w:rsidRPr="00D21D78">
        <w:rPr>
          <w:rFonts w:cs="B Nazanin"/>
          <w:b/>
          <w:bCs/>
          <w:sz w:val="18"/>
          <w:szCs w:val="18"/>
          <w:rtl/>
        </w:rPr>
        <w:t xml:space="preserve">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  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مرکز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:</w:t>
      </w:r>
      <w:r w:rsidRPr="00D21D78">
        <w:rPr>
          <w:rFonts w:cs="B Nazanin"/>
          <w:b/>
          <w:bCs/>
          <w:sz w:val="18"/>
          <w:szCs w:val="18"/>
          <w:rtl/>
        </w:rPr>
        <w:t xml:space="preserve"> ............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پایگاه</w:t>
      </w:r>
      <w:r w:rsidRPr="00D21D78">
        <w:rPr>
          <w:rFonts w:cs="B Nazanin"/>
          <w:b/>
          <w:bCs/>
          <w:sz w:val="18"/>
          <w:szCs w:val="18"/>
          <w:rtl/>
        </w:rPr>
        <w:t xml:space="preserve">/ </w:t>
      </w:r>
      <w:r w:rsidRPr="00D21D78">
        <w:rPr>
          <w:rFonts w:cs="B Nazanin" w:hint="cs"/>
          <w:b/>
          <w:bCs/>
          <w:sz w:val="18"/>
          <w:szCs w:val="18"/>
          <w:rtl/>
        </w:rPr>
        <w:t>خانه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بهداشت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: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...............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        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پایش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شوندگان </w:t>
      </w:r>
      <w:r w:rsidRPr="00D21D78">
        <w:rPr>
          <w:rFonts w:cs="B Nazanin"/>
          <w:b/>
          <w:bCs/>
          <w:sz w:val="18"/>
          <w:szCs w:val="18"/>
          <w:rtl/>
        </w:rPr>
        <w:t>: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 xml:space="preserve"> ........</w:t>
      </w:r>
      <w:r w:rsidRPr="00D21D78">
        <w:rPr>
          <w:rFonts w:cs="B Nazanin"/>
          <w:b/>
          <w:bCs/>
          <w:sz w:val="18"/>
          <w:szCs w:val="18"/>
          <w:rtl/>
        </w:rPr>
        <w:t>.........</w:t>
      </w:r>
    </w:p>
    <w:p w14:paraId="6D6AC61F" w14:textId="09726628" w:rsidR="00033D24" w:rsidRDefault="007222FB" w:rsidP="00656CE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  <w:r w:rsidRPr="00D21D78">
        <w:rPr>
          <w:rFonts w:cs="B Nazanin" w:hint="cs"/>
          <w:b/>
          <w:bCs/>
          <w:sz w:val="18"/>
          <w:szCs w:val="18"/>
          <w:rtl/>
        </w:rPr>
        <w:t>تاريخ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نظارت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>: ....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>.</w:t>
      </w:r>
      <w:r w:rsidRPr="00D21D78">
        <w:rPr>
          <w:rFonts w:cs="B Nazanin"/>
          <w:b/>
          <w:bCs/>
          <w:sz w:val="18"/>
          <w:szCs w:val="18"/>
          <w:rtl/>
        </w:rPr>
        <w:t>....</w:t>
      </w:r>
      <w:r w:rsidR="00F20E55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</w:t>
      </w:r>
      <w:r w:rsidR="008C2947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F20E55"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تعداد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کل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جمعیت</w:t>
      </w:r>
      <w:r w:rsidRPr="00D21D78">
        <w:rPr>
          <w:rFonts w:cs="B Nazanin"/>
          <w:b/>
          <w:bCs/>
          <w:sz w:val="18"/>
          <w:szCs w:val="18"/>
          <w:rtl/>
        </w:rPr>
        <w:t xml:space="preserve">  : .............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</w:t>
      </w:r>
      <w:r w:rsidR="007A1BEA"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جمعیت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سالمندان</w:t>
      </w:r>
      <w:r w:rsidRPr="00D21D78">
        <w:rPr>
          <w:rFonts w:cs="B Nazanin"/>
          <w:b/>
          <w:bCs/>
          <w:sz w:val="18"/>
          <w:szCs w:val="18"/>
          <w:rtl/>
        </w:rPr>
        <w:t xml:space="preserve"> : 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</w:t>
      </w:r>
      <w:r w:rsidRPr="00D21D78">
        <w:rPr>
          <w:rFonts w:cs="B Nazanin"/>
          <w:b/>
          <w:bCs/>
          <w:sz w:val="18"/>
          <w:szCs w:val="18"/>
          <w:rtl/>
        </w:rPr>
        <w:t xml:space="preserve">..............    </w:t>
      </w:r>
      <w:r w:rsidR="0005444B" w:rsidRPr="00D21D78">
        <w:rPr>
          <w:rFonts w:cs="B Nazanin" w:hint="cs"/>
          <w:b/>
          <w:bCs/>
          <w:sz w:val="18"/>
          <w:szCs w:val="18"/>
          <w:rtl/>
        </w:rPr>
        <w:t xml:space="preserve">                      </w:t>
      </w:r>
      <w:r w:rsidRPr="00D21D78">
        <w:rPr>
          <w:rFonts w:cs="B Nazanin"/>
          <w:b/>
          <w:bCs/>
          <w:sz w:val="18"/>
          <w:szCs w:val="18"/>
          <w:rtl/>
        </w:rPr>
        <w:t xml:space="preserve">    </w:t>
      </w:r>
      <w:r w:rsidRPr="00D21D78">
        <w:rPr>
          <w:rFonts w:cs="B Nazanin" w:hint="cs"/>
          <w:b/>
          <w:bCs/>
          <w:sz w:val="18"/>
          <w:szCs w:val="18"/>
          <w:rtl/>
        </w:rPr>
        <w:t xml:space="preserve">   </w:t>
      </w:r>
      <w:r w:rsidRPr="00D21D78">
        <w:rPr>
          <w:rFonts w:cs="B Nazanin"/>
          <w:b/>
          <w:bCs/>
          <w:sz w:val="18"/>
          <w:szCs w:val="18"/>
          <w:rtl/>
        </w:rPr>
        <w:t xml:space="preserve">  </w:t>
      </w:r>
      <w:r w:rsidRPr="00D21D78">
        <w:rPr>
          <w:rFonts w:cs="B Nazanin" w:hint="cs"/>
          <w:b/>
          <w:bCs/>
          <w:sz w:val="18"/>
          <w:szCs w:val="18"/>
          <w:rtl/>
        </w:rPr>
        <w:t>نام</w:t>
      </w:r>
      <w:r w:rsidRPr="00D21D78">
        <w:rPr>
          <w:rFonts w:cs="B Nazanin"/>
          <w:b/>
          <w:bCs/>
          <w:sz w:val="18"/>
          <w:szCs w:val="18"/>
          <w:rtl/>
        </w:rPr>
        <w:t xml:space="preserve"> </w:t>
      </w:r>
      <w:r w:rsidRPr="00D21D78">
        <w:rPr>
          <w:rFonts w:cs="B Nazanin" w:hint="cs"/>
          <w:b/>
          <w:bCs/>
          <w:sz w:val="18"/>
          <w:szCs w:val="18"/>
          <w:rtl/>
        </w:rPr>
        <w:t>پایشگر</w:t>
      </w:r>
      <w:r w:rsidRPr="00D21D78">
        <w:rPr>
          <w:rFonts w:cs="B Nazanin"/>
          <w:b/>
          <w:bCs/>
          <w:sz w:val="18"/>
          <w:szCs w:val="18"/>
          <w:rtl/>
        </w:rPr>
        <w:t>: ...........</w:t>
      </w:r>
      <w:r w:rsidR="00C3048D" w:rsidRPr="00D21D78">
        <w:rPr>
          <w:rFonts w:cs="B Nazanin" w:hint="cs"/>
          <w:b/>
          <w:bCs/>
          <w:sz w:val="18"/>
          <w:szCs w:val="18"/>
          <w:rtl/>
        </w:rPr>
        <w:t>...............</w:t>
      </w:r>
      <w:r w:rsidRPr="00D21D78">
        <w:rPr>
          <w:rFonts w:cs="B Nazanin"/>
          <w:b/>
          <w:bCs/>
          <w:sz w:val="18"/>
          <w:szCs w:val="18"/>
          <w:rtl/>
        </w:rPr>
        <w:t>.....</w:t>
      </w:r>
    </w:p>
    <w:p w14:paraId="04C5C3AF" w14:textId="31F0B810" w:rsidR="001675CE" w:rsidRDefault="001675CE" w:rsidP="00656CEB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p w14:paraId="7AD20D15" w14:textId="77777777" w:rsidR="001675CE" w:rsidRPr="00D21D78" w:rsidRDefault="001675CE" w:rsidP="00656CEB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text" w:tblpY="1"/>
        <w:tblOverlap w:val="never"/>
        <w:bidiVisual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360"/>
        <w:gridCol w:w="3778"/>
        <w:gridCol w:w="5402"/>
        <w:gridCol w:w="540"/>
        <w:gridCol w:w="450"/>
        <w:gridCol w:w="446"/>
      </w:tblGrid>
      <w:tr w:rsidR="00AE51AA" w:rsidRPr="005A7A9C" w14:paraId="37C5BFAB" w14:textId="77777777" w:rsidTr="00D46B83">
        <w:trPr>
          <w:trHeight w:val="357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A41315B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A7A9C">
              <w:rPr>
                <w:rFonts w:cs="B Titr" w:hint="cs"/>
                <w:b/>
                <w:bCs/>
                <w:sz w:val="16"/>
                <w:szCs w:val="16"/>
                <w:rtl/>
              </w:rPr>
              <w:t>حیطه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20F27A9" w14:textId="77777777" w:rsidR="007D7049" w:rsidRPr="005A7A9C" w:rsidRDefault="007D7049" w:rsidP="005A7A9C">
            <w:pPr>
              <w:pStyle w:val="Header"/>
              <w:spacing w:line="15" w:lineRule="atLeast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712955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4B586F" w14:textId="77777777" w:rsidR="007D7049" w:rsidRPr="005A7A9C" w:rsidRDefault="007D7049" w:rsidP="00135EE5">
            <w:pPr>
              <w:pStyle w:val="Header"/>
              <w:ind w:right="-5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sz w:val="18"/>
                <w:szCs w:val="18"/>
                <w:rtl/>
              </w:rPr>
              <w:t>توضيح موارد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9D2E23" w14:textId="56C8DF06" w:rsidR="007D7049" w:rsidRPr="0018795B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6B1BFA9" w14:textId="5235FAAF" w:rsidR="007D7049" w:rsidRPr="0018795B" w:rsidRDefault="007D7049" w:rsidP="00135EE5">
            <w:pPr>
              <w:spacing w:after="0" w:line="240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 xml:space="preserve">امتیاز کسب شده </w:t>
            </w:r>
          </w:p>
        </w:tc>
      </w:tr>
      <w:tr w:rsidR="00AE51AA" w:rsidRPr="005A7A9C" w14:paraId="4B33DCA7" w14:textId="77777777" w:rsidTr="00D46B83">
        <w:trPr>
          <w:trHeight w:val="304"/>
        </w:trPr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856C821" w14:textId="77777777" w:rsidR="007D7049" w:rsidRPr="005A7A9C" w:rsidRDefault="007D7049" w:rsidP="00135EE5">
            <w:pPr>
              <w:spacing w:after="0" w:line="120" w:lineRule="auto"/>
              <w:ind w:left="113" w:right="113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487EFD" w14:textId="77777777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3CAA6C" w14:textId="77777777" w:rsidR="007D7049" w:rsidRPr="005A7A9C" w:rsidRDefault="007D7049" w:rsidP="00135EE5">
            <w:pPr>
              <w:spacing w:after="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62A41C" w14:textId="77777777" w:rsidR="007D7049" w:rsidRPr="005A7A9C" w:rsidRDefault="007D7049" w:rsidP="00135EE5">
            <w:pPr>
              <w:pStyle w:val="ListParagraph"/>
              <w:numPr>
                <w:ilvl w:val="0"/>
                <w:numId w:val="1"/>
              </w:numPr>
              <w:tabs>
                <w:tab w:val="left" w:pos="175"/>
              </w:tabs>
              <w:bidi/>
              <w:spacing w:line="276" w:lineRule="auto"/>
              <w:ind w:left="0" w:firstLine="0"/>
              <w:rPr>
                <w:rFonts w:asciiTheme="minorHAnsi" w:eastAsiaTheme="minorHAnsi" w:hAnsiTheme="minorHAnsi" w:cs="B Nazanin"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3EACD4" w14:textId="77777777" w:rsidR="007D7049" w:rsidRPr="0018795B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478EEA6" w14:textId="77777777" w:rsidR="007D7049" w:rsidRPr="0018795B" w:rsidRDefault="007D7049" w:rsidP="00135EE5">
            <w:pPr>
              <w:spacing w:after="0" w:line="192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نفر اول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682188" w14:textId="77777777" w:rsidR="007D7049" w:rsidRPr="0018795B" w:rsidRDefault="007D7049" w:rsidP="00135EE5">
            <w:pPr>
              <w:spacing w:after="0" w:line="192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نفر دوم</w:t>
            </w:r>
          </w:p>
        </w:tc>
      </w:tr>
      <w:tr w:rsidR="00135EE5" w:rsidRPr="005A7A9C" w14:paraId="0C7B0026" w14:textId="77777777" w:rsidTr="00D46B83">
        <w:trPr>
          <w:trHeight w:val="2614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148FD46" w14:textId="0A43871B" w:rsidR="00135EE5" w:rsidRPr="005A7A9C" w:rsidRDefault="00135EE5" w:rsidP="00135EE5">
            <w:pPr>
              <w:spacing w:after="0" w:line="168" w:lineRule="auto"/>
              <w:ind w:right="115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حیطه جمعیت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گزارش</w:t>
            </w:r>
            <w:r w:rsidRPr="005A7A9C"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5A7A9C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گیری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9284A" w14:textId="741647ED" w:rsidR="00135EE5" w:rsidRPr="005A7A9C" w:rsidRDefault="00135EE5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246B0" w14:textId="77E611E8" w:rsidR="00135EE5" w:rsidRPr="005A7A9C" w:rsidRDefault="00135EE5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از تعداد سالمندان، درصد سالمندی، شاخص های سلامت سالمندان و نحوه گزارش گیری آنها آگاهی دارد؟</w:t>
            </w:r>
          </w:p>
          <w:p w14:paraId="0DFB9221" w14:textId="3DE80284" w:rsidR="00135EE5" w:rsidRPr="005A7A9C" w:rsidRDefault="00135EE5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اطلاعات در قالب فایل اکسل مربوط به شاخص های برنامه سالمندان به صورت سه ماهه/ شش ماهه/نه ماهه و سالانه موجود باشد.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E8CA" w14:textId="43BF955A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سالمندان تحت پوشش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درصد سالمندان تحت پوشش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</w:t>
            </w:r>
          </w:p>
          <w:p w14:paraId="70B1DD0C" w14:textId="27BD3622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مراقبت کامل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تعداد و درصد حداقل یک خدمت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27A0500" w14:textId="53AD0136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و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درصد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شناسایی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و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طبقه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بندی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خطرپذیری</w:t>
            </w:r>
            <w:r w:rsidRPr="005A7A9C">
              <w:rPr>
                <w:rFonts w:cs="B Nazanin"/>
                <w:b w:val="0"/>
                <w:szCs w:val="20"/>
                <w:rtl/>
                <w:lang w:bidi="fa-IR"/>
              </w:rPr>
              <w:t xml:space="preserve"> 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E1EC3B7" w14:textId="59EEA5F1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سالمندان بسیار پرخطر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    سالمندان پرخطر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</w:p>
          <w:p w14:paraId="7CC69E40" w14:textId="77777777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سالمندان فشارخونی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تعداد و درصد سالمندان دیابتی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12C3B0D" w14:textId="449DF2C0" w:rsidR="00135EE5" w:rsidRPr="005A7A9C" w:rsidRDefault="00135EE5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مراقبت ها به تفکیک: تغذیه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سقوط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افسردگی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خطرسنجی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سرطان کولورکتال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سرطان برست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 xml:space="preserve"> هر مورد  5/0 امتیاز</w:t>
            </w:r>
          </w:p>
          <w:p w14:paraId="0721A281" w14:textId="7A912986" w:rsidR="00135EE5" w:rsidRPr="005A7A9C" w:rsidRDefault="00135EE5" w:rsidP="000D0D2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تعداد و درصد سالمند آموزش دیده  (تغذیه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، ورزش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، سقوط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یبوست و اختلالات ادراری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>هر مورد  25/0 امتیاز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7" w14:textId="609607D6" w:rsidR="00135EE5" w:rsidRPr="005A7A9C" w:rsidRDefault="000D0D21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59D3A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D6DD9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35EE5" w:rsidRPr="005A7A9C" w14:paraId="362B05E9" w14:textId="77777777" w:rsidTr="00D46B83">
        <w:trPr>
          <w:trHeight w:val="524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0AD795C7" w14:textId="77777777" w:rsidR="00135EE5" w:rsidRPr="005A7A9C" w:rsidRDefault="00135EE5" w:rsidP="00135EE5">
            <w:pPr>
              <w:spacing w:after="0" w:line="168" w:lineRule="auto"/>
              <w:ind w:right="115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95C" w14:textId="77777777" w:rsidR="00135EE5" w:rsidRPr="005A7A9C" w:rsidRDefault="00135EE5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C64" w14:textId="77777777" w:rsidR="00135EE5" w:rsidRPr="005A7A9C" w:rsidRDefault="00135EE5" w:rsidP="00135EE5">
            <w:pPr>
              <w:spacing w:after="0" w:line="16" w:lineRule="atLeast"/>
              <w:jc w:val="lowKashida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E420" w14:textId="55461C8C" w:rsidR="00135EE5" w:rsidRPr="005A7A9C" w:rsidRDefault="00135EE5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مراقبت های لحاظ شده در مراقبت کامل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مسیر گزارش گیری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="000D0D21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 xml:space="preserve">هر </w:t>
            </w:r>
            <w:r w:rsidR="0065131D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م</w:t>
            </w:r>
            <w:r w:rsidR="000D0D21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ورد75/0</w:t>
            </w:r>
            <w:r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5126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17A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93D22" w14:textId="77777777" w:rsidR="00135EE5" w:rsidRPr="005A7A9C" w:rsidRDefault="00135EE5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E51AA" w:rsidRPr="005A7A9C" w14:paraId="6A5A4348" w14:textId="77777777" w:rsidTr="0018795B">
        <w:trPr>
          <w:trHeight w:val="368"/>
        </w:trPr>
        <w:tc>
          <w:tcPr>
            <w:tcW w:w="99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18358B0C" w14:textId="2C22D398" w:rsidR="007D7049" w:rsidRPr="005A7A9C" w:rsidRDefault="00293015" w:rsidP="005A7A9C">
            <w:pPr>
              <w:pStyle w:val="ListParagraph"/>
              <w:tabs>
                <w:tab w:val="left" w:pos="-330"/>
              </w:tabs>
              <w:bidi/>
              <w:spacing w:line="15" w:lineRule="atLeast"/>
              <w:ind w:left="0"/>
              <w:jc w:val="center"/>
              <w:rPr>
                <w:rFonts w:cs="B Titr"/>
                <w:b w:val="0"/>
                <w:sz w:val="16"/>
                <w:szCs w:val="16"/>
                <w:highlight w:val="green"/>
                <w:rtl/>
              </w:rPr>
            </w:pPr>
            <w:r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جمعیت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گزارش</w:t>
            </w:r>
            <w:r w:rsidR="007D7049" w:rsidRPr="005A7A9C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7D7049" w:rsidRPr="005A7A9C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گیری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923F817" w14:textId="425CB468" w:rsidR="007D7049" w:rsidRPr="005A7A9C" w:rsidRDefault="000D0D21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3F1750D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2466BC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AE51AA" w:rsidRPr="005A7A9C" w14:paraId="07491EF6" w14:textId="77777777" w:rsidTr="00D46B83">
        <w:trPr>
          <w:trHeight w:val="625"/>
        </w:trPr>
        <w:tc>
          <w:tcPr>
            <w:tcW w:w="3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3D41107" w14:textId="3171E5B6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5A7A9C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هماهنگی و پشتیبانی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DF44A" w14:textId="42D88608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17DF1" w14:textId="19CBBAE3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در جلسات هماهنگی مرکز جامع سلامت به صورت فعال شرکت نموده و در خصوص مصوبات مورد نیاز، پیگیری لازم را انجام داده است؟ </w:t>
            </w:r>
            <w:r w:rsidRPr="005A7A9C">
              <w:rPr>
                <w:rFonts w:cs="B Nazanin" w:hint="cs"/>
                <w:sz w:val="18"/>
                <w:szCs w:val="18"/>
                <w:rtl/>
              </w:rPr>
              <w:t>(بررسی صورت جلسات)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476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عدم برگزاری جلسه هماهنگی/ عدم وجود صورت جلسه:0 امتیاز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3397632" w14:textId="24275198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طرح موضوعات برنامه سالمندان در جلسات هماهنگی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8285F" w14:textId="12CF75E5" w:rsidR="007D7049" w:rsidRPr="005A7A9C" w:rsidRDefault="000D0D21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16D93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5688F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32B1587D" w14:textId="77777777" w:rsidTr="00D46B83">
        <w:trPr>
          <w:trHeight w:val="26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BAF4D8B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EC42E" w14:textId="77777777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1996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7984" w14:textId="066C37BF" w:rsidR="007D7049" w:rsidRPr="005A7A9C" w:rsidRDefault="007D7049" w:rsidP="005A7A9C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پیگیری مصوبات برنامه سالمندان: </w:t>
            </w:r>
            <w:r w:rsidR="000D0D21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1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79E" w14:textId="77777777" w:rsidR="007D7049" w:rsidRPr="005A7A9C" w:rsidRDefault="007D7049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59FF" w14:textId="77777777" w:rsidR="007D7049" w:rsidRPr="005A7A9C" w:rsidRDefault="007D7049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5E0F" w14:textId="77777777" w:rsidR="007D7049" w:rsidRPr="005A7A9C" w:rsidRDefault="007D7049" w:rsidP="005A7A9C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50A7C490" w14:textId="77777777" w:rsidTr="00D46B83">
        <w:trPr>
          <w:trHeight w:val="1058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1B35823C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FA7B" w14:textId="079AA83E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333DA" w14:textId="1E40F11D" w:rsidR="007D7049" w:rsidRPr="005A7A9C" w:rsidRDefault="007D7049" w:rsidP="00135EE5">
            <w:pPr>
              <w:spacing w:after="0" w:line="16" w:lineRule="atLeast"/>
              <w:jc w:val="both"/>
              <w:rPr>
                <w:rFonts w:ascii="Calibri" w:eastAsia="Times New Roman" w:hAnsi="Calibri" w:cs="B Nazanin"/>
                <w:color w:val="FF0000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در صورت کمبود مکمل های ویتامین د و کلسیم، درخواست مکمل طبق دستورالعمل و در زمان مناسب تنظیم و ارسال شده است؟</w:t>
            </w:r>
            <w:r w:rsidRPr="005A7A9C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5A7A9C">
              <w:rPr>
                <w:rFonts w:ascii="Calibri" w:eastAsia="Times New Roman" w:hAnsi="Calibri" w:cs="B Nazanin" w:hint="cs"/>
                <w:color w:val="FF0000"/>
                <w:sz w:val="18"/>
                <w:szCs w:val="18"/>
                <w:rtl/>
              </w:rPr>
              <w:t xml:space="preserve"> </w:t>
            </w:r>
            <w:r w:rsidRPr="005A7A9C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6732" w14:textId="1C65BC0B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آگاهی از نحوه برآورد و درخواست صحیح مکمل</w:t>
            </w:r>
            <w:r w:rsidR="00AE5DBA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: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کلسیم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ویتامین د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="00AE5DBA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="00AE5DBA" w:rsidRPr="0065131D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5/0امتیاز</w:t>
            </w:r>
          </w:p>
          <w:p w14:paraId="2C68ECB7" w14:textId="41DBEC3D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ارسال درخواست مکمل در زمان مناسب (یک ماه قبل از پایان موجودی)</w:t>
            </w:r>
            <w:r w:rsidR="00185187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: 1 امتیاز </w:t>
            </w:r>
            <w:r w:rsidR="00185187"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                     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DFD00" w14:textId="5F2486F6" w:rsidR="007D7049" w:rsidRPr="005A7A9C" w:rsidRDefault="00185187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BEA4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18B05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4EEB2910" w14:textId="77777777" w:rsidTr="00D46B83">
        <w:trPr>
          <w:trHeight w:val="1576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2C9749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4B697" w14:textId="53350300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82395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نسبت به توزیع و ثبت صحیح مکمل سالمندان در سامانه سیب اقدام نموده است؟ </w:t>
            </w:r>
          </w:p>
          <w:p w14:paraId="4FC96604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صورتی که علت توزیع کمتر از حد انتظار، کمبود مکمل در واحد ارائه دهنده خدمت باشد، امتیاز تعلق گیرد.</w:t>
            </w:r>
          </w:p>
          <w:p w14:paraId="3BCDAE59" w14:textId="6F1F19C0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مسیر:</w:t>
            </w:r>
            <w:r w:rsidR="00852B0F"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 </w:t>
            </w: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سربرگ گزارش ها/ گزارش داروها/ داروهای غیر پزشک/ درج نام مکمل/ انتخاب دوره زمانی/ درج سن 60 در باکس مربوطه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ECE" w14:textId="4A7884C2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میانگین توزیع مکمل ویتامین دی، 3 عدد می باشد: 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093925D6" w14:textId="13D7BE54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میانگین توزیع مکمل کلسیم د، 90 عدد می باشد: 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5CA670F6" w14:textId="5C22FB70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ثبت مکمل کلسیم د با کد 81211 انجام شده است:1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508" w14:textId="402C5521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D1AE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0B7BC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0B0E2CAA" w14:textId="77777777" w:rsidTr="00D46B83">
        <w:trPr>
          <w:trHeight w:val="1712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F7A1383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B76E3" w14:textId="33C104D9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CA453" w14:textId="5128B628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آخرین دستورالعمل ها، بخش نامه ها، مکاتبات دریافت شده و به صورت منظم و تفکیک شده موضوعی، در کارتابل، پوشه یا زونکن هر یک از بهورزان/ مراقبین سلامت دسته بندی شده است و دسترسی راحت به آنها امکان پذیر می باشد؟</w:t>
            </w: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موجود بودن یک فولدر به نام سلامت سالمندان در یکی از درایوهای سیستم کلیه مراقبین سلامت و بهورزان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E531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آخرین بسته خدمتی سالمندان (غیر پزشک)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39F266E9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دستورالعمل شناسایی و طبقه بندی سالمندان پرخطر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54F858EE" w14:textId="4EA475A2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دستورالعمل شهرستانی ابلاغ حد انتظار در برنامه های 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08D8F765" w14:textId="32397E18" w:rsidR="007D7049" w:rsidRPr="005A7A9C" w:rsidRDefault="006D59FE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color w:val="FF0000"/>
                <w:szCs w:val="20"/>
                <w:rtl/>
                <w:lang w:bidi="fa-IR"/>
              </w:rPr>
              <w:t>هر مورد  5/0 امتیاز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79F42" w14:textId="33928AC1" w:rsidR="007D7049" w:rsidRPr="005A7A9C" w:rsidRDefault="006D59FE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57FC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D0A15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013E3EF2" w14:textId="77777777" w:rsidTr="00D46B83">
        <w:trPr>
          <w:trHeight w:val="262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39D41D78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B68C7" w14:textId="0EE3B740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6B325" w14:textId="77777777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آیا منابع اطلاعاتی و وسایل کمک آموزشی موجود بوده و پیگیری لازم از ستاد شهرستان جهت دریافت موارد کمبود، صورت گرفته است؟</w:t>
            </w:r>
          </w:p>
          <w:p w14:paraId="2E6F4827" w14:textId="1579199F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تامین توسط ستاد شهرستان، موارد کمبود (جهت جمع بندی کارشناس سالمندان مشخص گردیده) ولی امتیاز لحاظ گردد.</w:t>
            </w:r>
            <w:r w:rsidRPr="005A7A9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C1EE" w14:textId="26C75BA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پوسترهای ورزش سالمندان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فیلیپ چارت ورزش سالمندان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</w:t>
            </w:r>
          </w:p>
          <w:p w14:paraId="1F52B60F" w14:textId="2FD00A7E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کارت تغذیه</w:t>
            </w:r>
            <w:r w:rsidRPr="005A7A9C">
              <w:rPr>
                <w:rFonts w:cs="B Nazanin" w:hint="cs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  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CD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فیلم و موشن های سالمندی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</w:t>
            </w:r>
          </w:p>
          <w:p w14:paraId="431F14D2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چهار جلد کتاب شیوه زندگی سالم سالمندی/ کتاب کامل شیوه زندگی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</w:t>
            </w:r>
          </w:p>
          <w:p w14:paraId="5D2A9258" w14:textId="2048A5D5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چهارجلد کتاب ایراپن یا فایل آنها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تراکت دانشگاه مجازی سالمندان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65A0C2C6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پمفلت های نحوه محاسبه شاخص های آنتروپومتریک و ...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38B0D6EF" w14:textId="77777777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راهنمای اداره کلاس (طرح درس وزارتی)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t xml:space="preserve">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</w:t>
            </w:r>
          </w:p>
          <w:p w14:paraId="4850C96D" w14:textId="03BE5ADF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فایل تراکت صندوق حمایتی سالمندان بیمار و نیازمند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</w:p>
          <w:p w14:paraId="20D85246" w14:textId="32094EA1" w:rsidR="007D7049" w:rsidRPr="005A7A9C" w:rsidRDefault="007D7049" w:rsidP="00135EE5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فایل چهار کتاب جدید شیوه زندگی سالم در سالمندی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7E2FB9EF" w14:textId="034C2CFA" w:rsidR="007D7049" w:rsidRPr="005A7A9C" w:rsidRDefault="007D7049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فایل کتابچه راهنمای مراکز ارائه دهنده خدمات شهرستان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81"/>
            </w:r>
            <w:r w:rsidR="00E722C6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D55DFA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 مورد 25/0  امتیاز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07C1" w14:textId="50B0F81F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965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B698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2912E67A" w14:textId="77777777" w:rsidTr="00D46B83">
        <w:trPr>
          <w:trHeight w:val="1003"/>
        </w:trPr>
        <w:tc>
          <w:tcPr>
            <w:tcW w:w="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C01822F" w14:textId="77777777" w:rsidR="007D7049" w:rsidRPr="005A7A9C" w:rsidRDefault="007D7049" w:rsidP="00135EE5">
            <w:pPr>
              <w:spacing w:after="0" w:line="120" w:lineRule="auto"/>
              <w:ind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C2EB9" w14:textId="50F9D17D" w:rsidR="007D7049" w:rsidRPr="005A7A9C" w:rsidRDefault="007D7049" w:rsidP="005A7A9C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5A7A9C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958DB" w14:textId="4F98475D" w:rsidR="007D7049" w:rsidRPr="005A7A9C" w:rsidRDefault="007D7049" w:rsidP="00135EE5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آ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در خصوص رفع ا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رادات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مشاهده شده در 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ب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ازد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قبل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، ارسال به موقع ف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دبک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بازد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5A7A9C">
              <w:rPr>
                <w:rFonts w:cs="B Nazanin" w:hint="eastAsia"/>
                <w:b/>
                <w:bCs/>
                <w:sz w:val="18"/>
                <w:szCs w:val="18"/>
                <w:rtl/>
              </w:rPr>
              <w:t>د</w:t>
            </w:r>
            <w:r w:rsidRPr="005A7A9C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ستاد شهرستان/ استان </w:t>
            </w:r>
            <w:r w:rsidRPr="005A7A9C">
              <w:rPr>
                <w:rFonts w:cs="B Nazanin"/>
                <w:b/>
                <w:bCs/>
                <w:sz w:val="18"/>
                <w:szCs w:val="18"/>
                <w:rtl/>
              </w:rPr>
              <w:t>اقدام نموده است؟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11B" w14:textId="38142170" w:rsidR="007D7049" w:rsidRPr="005A7A9C" w:rsidRDefault="007D7049" w:rsidP="00AD2D04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اطلاع از نواقص و مداخله جهت رفع نواقص بازدید قبلی: </w:t>
            </w:r>
            <w:r w:rsidR="00AD2D04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1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A62A7E4" w14:textId="5B19725F" w:rsidR="007D7049" w:rsidRPr="005A7A9C" w:rsidRDefault="007D7049" w:rsidP="00AD2D04">
            <w:pPr>
              <w:pStyle w:val="ListParagraph"/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ارسال پاسخ فیدبک بازدید (حداکثر یک ماه پس از پسخوراند): </w:t>
            </w:r>
            <w:r w:rsidR="00AD2D04" w:rsidRPr="005A7A9C">
              <w:rPr>
                <w:rFonts w:cs="B Nazanin" w:hint="cs"/>
                <w:b w:val="0"/>
                <w:szCs w:val="20"/>
                <w:rtl/>
                <w:lang w:bidi="fa-IR"/>
              </w:rPr>
              <w:t>1</w:t>
            </w:r>
            <w:r w:rsidRPr="005A7A9C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5A7A9C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FC9F8" w14:textId="5BD79AA3" w:rsidR="007D7049" w:rsidRPr="005A7A9C" w:rsidRDefault="00AD2D04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5A7A9C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766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6E8C2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</w:p>
        </w:tc>
      </w:tr>
      <w:tr w:rsidR="00AE51AA" w:rsidRPr="005A7A9C" w14:paraId="5E4187BA" w14:textId="77777777" w:rsidTr="0018795B">
        <w:trPr>
          <w:trHeight w:val="552"/>
        </w:trPr>
        <w:tc>
          <w:tcPr>
            <w:tcW w:w="99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ECAFE0B" w14:textId="4C4FC5D7" w:rsidR="007D7049" w:rsidRPr="00331522" w:rsidRDefault="007D7049" w:rsidP="0033152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هماهنگی</w:t>
            </w:r>
            <w:r w:rsidRPr="00331522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331522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331522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پشتیبانی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C80B221" w14:textId="7FF85CAD" w:rsidR="007D7049" w:rsidRPr="00331522" w:rsidRDefault="00AD2D04" w:rsidP="00331522">
            <w:pPr>
              <w:spacing w:after="0" w:line="192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1</w:t>
            </w:r>
            <w:r w:rsidR="009A2823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03E766E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75216A7" w14:textId="77777777" w:rsidR="007D7049" w:rsidRPr="005A7A9C" w:rsidRDefault="007D7049" w:rsidP="00135EE5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0451D190" w14:textId="3A4B9B63" w:rsidR="00852B0F" w:rsidRDefault="00852B0F" w:rsidP="00C3048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p w14:paraId="0194FAC3" w14:textId="77777777" w:rsidR="00B83CD0" w:rsidRPr="00B83CD0" w:rsidRDefault="00B83CD0" w:rsidP="00C3048D">
      <w:pPr>
        <w:spacing w:after="0" w:line="240" w:lineRule="auto"/>
        <w:rPr>
          <w:rFonts w:cs="B Nazanin"/>
          <w:b/>
          <w:bCs/>
          <w:sz w:val="10"/>
          <w:szCs w:val="10"/>
          <w:rtl/>
        </w:rPr>
      </w:pPr>
    </w:p>
    <w:tbl>
      <w:tblPr>
        <w:tblpPr w:leftFromText="180" w:rightFromText="180" w:vertAnchor="text" w:tblpY="1"/>
        <w:tblOverlap w:val="never"/>
        <w:bidiVisual/>
        <w:tblW w:w="1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3240"/>
        <w:gridCol w:w="277"/>
        <w:gridCol w:w="5213"/>
        <w:gridCol w:w="548"/>
        <w:gridCol w:w="532"/>
        <w:gridCol w:w="540"/>
      </w:tblGrid>
      <w:tr w:rsidR="00852B0F" w:rsidRPr="00BA27D6" w14:paraId="0F1A7AD4" w14:textId="77777777" w:rsidTr="00D46B83">
        <w:trPr>
          <w:trHeight w:val="460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1608AC1" w14:textId="77777777" w:rsidR="00852B0F" w:rsidRPr="00BA27D6" w:rsidRDefault="00852B0F" w:rsidP="00AF15B2">
            <w:pPr>
              <w:spacing w:after="0" w:line="12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حیطه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FB7FA2A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04CE09" w14:textId="77777777" w:rsidR="00852B0F" w:rsidRPr="00BA27D6" w:rsidRDefault="00852B0F" w:rsidP="00AF15B2">
            <w:pPr>
              <w:spacing w:after="0" w:line="16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6112A1" w14:textId="77777777" w:rsidR="00852B0F" w:rsidRPr="00BA27D6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asciiTheme="minorHAnsi" w:eastAsiaTheme="minorHAnsi" w:hAnsiTheme="minorHAnsi" w:cs="B Titr" w:hint="cs"/>
                <w:b w:val="0"/>
                <w:bCs/>
                <w:sz w:val="18"/>
                <w:szCs w:val="18"/>
                <w:rtl/>
                <w:lang w:bidi="fa-IR"/>
              </w:rPr>
              <w:t>توضيح موارد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145892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</w:rPr>
            </w:pPr>
            <w:r w:rsidRPr="0018795B">
              <w:rPr>
                <w:rFonts w:cs="B Titr" w:hint="cs"/>
                <w:b/>
                <w:bCs/>
                <w:sz w:val="14"/>
                <w:szCs w:val="14"/>
                <w:rtl/>
              </w:rPr>
              <w:t>امتیاز</w:t>
            </w:r>
          </w:p>
          <w:p w14:paraId="2D96A7B7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ACE6AF" w14:textId="77777777" w:rsidR="00852B0F" w:rsidRPr="0018795B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  <w:r w:rsidRPr="0018795B">
              <w:rPr>
                <w:rFonts w:asciiTheme="minorHAnsi" w:eastAsiaTheme="minorHAnsi" w:hAnsiTheme="minorHAnsi" w:cs="B Titr" w:hint="cs"/>
                <w:bCs/>
                <w:sz w:val="14"/>
                <w:szCs w:val="14"/>
                <w:rtl/>
                <w:lang w:bidi="fa-IR"/>
              </w:rPr>
              <w:t>امتیاز کسب شده</w:t>
            </w:r>
          </w:p>
        </w:tc>
      </w:tr>
      <w:tr w:rsidR="00852B0F" w:rsidRPr="00BA27D6" w14:paraId="56F36E35" w14:textId="77777777" w:rsidTr="00D46B83">
        <w:trPr>
          <w:trHeight w:val="5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5E6D3C9" w14:textId="77777777" w:rsidR="00852B0F" w:rsidRPr="00BA27D6" w:rsidRDefault="00852B0F" w:rsidP="00AF15B2">
            <w:pPr>
              <w:spacing w:after="0" w:line="120" w:lineRule="auto"/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0357856A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A5DA3F" w14:textId="77777777" w:rsidR="00852B0F" w:rsidRPr="00BA27D6" w:rsidRDefault="00852B0F" w:rsidP="00AF15B2">
            <w:pPr>
              <w:spacing w:after="0" w:line="16" w:lineRule="atLeast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B27935" w14:textId="77777777" w:rsidR="00852B0F" w:rsidRPr="00BA27D6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 w:val="0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E0A352" w14:textId="77777777" w:rsidR="00852B0F" w:rsidRPr="0018795B" w:rsidRDefault="00852B0F" w:rsidP="00AF15B2">
            <w:pPr>
              <w:spacing w:after="0" w:line="256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E65C0E" w14:textId="77777777" w:rsidR="00852B0F" w:rsidRPr="0018795B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  <w:r w:rsidRPr="0018795B">
              <w:rPr>
                <w:rFonts w:asciiTheme="minorHAnsi" w:eastAsiaTheme="minorHAnsi" w:hAnsiTheme="minorHAnsi" w:cs="B Titr" w:hint="cs"/>
                <w:bCs/>
                <w:sz w:val="14"/>
                <w:szCs w:val="14"/>
                <w:rtl/>
                <w:lang w:bidi="fa-IR"/>
              </w:rPr>
              <w:t>نفر اول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6641B3" w14:textId="77777777" w:rsidR="00852B0F" w:rsidRPr="0018795B" w:rsidRDefault="00852B0F" w:rsidP="00AF15B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asciiTheme="minorHAnsi" w:eastAsiaTheme="minorHAnsi" w:hAnsiTheme="minorHAnsi" w:cs="B Titr"/>
                <w:bCs/>
                <w:sz w:val="14"/>
                <w:szCs w:val="14"/>
                <w:rtl/>
                <w:lang w:bidi="fa-IR"/>
              </w:rPr>
            </w:pPr>
            <w:r w:rsidRPr="0018795B">
              <w:rPr>
                <w:rFonts w:asciiTheme="minorHAnsi" w:eastAsiaTheme="minorHAnsi" w:hAnsiTheme="minorHAnsi" w:cs="B Titr" w:hint="cs"/>
                <w:bCs/>
                <w:sz w:val="14"/>
                <w:szCs w:val="14"/>
                <w:rtl/>
                <w:lang w:bidi="fa-IR"/>
              </w:rPr>
              <w:t>نفر دوم</w:t>
            </w:r>
          </w:p>
        </w:tc>
      </w:tr>
      <w:tr w:rsidR="00206B1F" w:rsidRPr="00BA27D6" w14:paraId="700014E3" w14:textId="77777777" w:rsidTr="00D46B83">
        <w:trPr>
          <w:trHeight w:val="1598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53D7D3AD" w14:textId="77777777" w:rsidR="00206B1F" w:rsidRPr="00E96436" w:rsidRDefault="00206B1F" w:rsidP="00AF15B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E96436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06752" w14:textId="77777777" w:rsidR="00206B1F" w:rsidRPr="00B83CD0" w:rsidRDefault="00206B1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8759A" w14:textId="77777777" w:rsidR="00206B1F" w:rsidRPr="00B83CD0" w:rsidRDefault="00206B1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سقوط و عدم تعادل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سالمندان و ثبت در سامانه سیب را دارد؟ </w:t>
            </w:r>
          </w:p>
          <w:p w14:paraId="00F4735C" w14:textId="77777777" w:rsidR="00206B1F" w:rsidRPr="00BA27D6" w:rsidRDefault="00206B1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3ECE" w14:textId="5AD99554" w:rsidR="00206B1F" w:rsidRPr="0065131D" w:rsidRDefault="00206B1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مواردی که شامل تعریف سقوط نمی باشد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7482905" w14:textId="74D2FE71" w:rsidR="00206B1F" w:rsidRPr="0065131D" w:rsidRDefault="00206B1F" w:rsidP="00BC64A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تعیین فاصله استاندارد تست تعادل در وضعیت حرکت: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65A955C" w14:textId="5D783720" w:rsidR="00206B1F" w:rsidRPr="0065131D" w:rsidRDefault="00206B1F" w:rsidP="00BC64A1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رعایت استاندارد انجام تست تعادل در وضعیت حرکت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C20BD84" w14:textId="267708C1" w:rsidR="00206B1F" w:rsidRPr="0065131D" w:rsidRDefault="00206B1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تفسیر تست تعادل در وضعیت حرکت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F135BA7" w14:textId="36844515" w:rsidR="00206B1F" w:rsidRPr="0065131D" w:rsidRDefault="00206B1F" w:rsidP="0065131D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ارزیابی صحیح فعالیت های روزانه زندگی(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t>ADL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) و تفسیر تست: </w:t>
            </w:r>
            <w:r w:rsidR="009A2823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1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امتیاز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sym w:font="Wingdings 2" w:char="F099"/>
            </w:r>
          </w:p>
          <w:p w14:paraId="64AFE251" w14:textId="7A157EBD" w:rsidR="00206B1F" w:rsidRPr="0065131D" w:rsidRDefault="00206B1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szCs w:val="20"/>
                <w:rtl/>
              </w:rPr>
              <w:t xml:space="preserve">ارائه آموزش پیشگیری از سقوط به سالمند/ همراه وی </w:t>
            </w:r>
            <w:r w:rsidR="00E722C6" w:rsidRPr="0065131D">
              <w:rPr>
                <w:rFonts w:cs="B Nazanin" w:hint="cs"/>
                <w:szCs w:val="20"/>
                <w:rtl/>
              </w:rPr>
              <w:t xml:space="preserve">(حداقل سه مورد در یکی از موارد: </w:t>
            </w:r>
            <w:r w:rsidRPr="0065131D">
              <w:rPr>
                <w:rFonts w:cs="B Nazanin" w:hint="cs"/>
                <w:szCs w:val="20"/>
                <w:rtl/>
              </w:rPr>
              <w:t>پله/آشپزخا</w:t>
            </w:r>
            <w:r w:rsidR="00185187" w:rsidRPr="0065131D">
              <w:rPr>
                <w:rFonts w:cs="B Nazanin" w:hint="cs"/>
                <w:szCs w:val="20"/>
                <w:rtl/>
              </w:rPr>
              <w:t>نه</w:t>
            </w:r>
            <w:r w:rsidR="00E722C6" w:rsidRPr="0065131D">
              <w:rPr>
                <w:rFonts w:cs="B Nazanin" w:hint="cs"/>
                <w:szCs w:val="20"/>
                <w:rtl/>
              </w:rPr>
              <w:t xml:space="preserve"> </w:t>
            </w:r>
            <w:r w:rsidR="00185187" w:rsidRPr="0065131D">
              <w:rPr>
                <w:rFonts w:cs="B Nazanin" w:hint="cs"/>
                <w:szCs w:val="20"/>
                <w:rtl/>
              </w:rPr>
              <w:t>/حمام/ اتاق/توصیه های عمومی): 1</w:t>
            </w:r>
            <w:r w:rsidRPr="0065131D">
              <w:rPr>
                <w:rFonts w:cs="B Nazanin" w:hint="cs"/>
                <w:szCs w:val="20"/>
                <w:rtl/>
              </w:rPr>
              <w:t xml:space="preserve"> امتیاز</w:t>
            </w:r>
            <w:r w:rsidRPr="0065131D">
              <w:rPr>
                <w:rFonts w:cs="B Nazanin"/>
                <w:szCs w:val="20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36A9" w14:textId="0C09BC1E" w:rsidR="00206B1F" w:rsidRPr="0065131D" w:rsidRDefault="006D59FE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C730" w14:textId="77777777" w:rsidR="00206B1F" w:rsidRPr="0065131D" w:rsidRDefault="00206B1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5573" w14:textId="77777777" w:rsidR="00206B1F" w:rsidRPr="0065131D" w:rsidRDefault="00206B1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1B4EA857" w14:textId="77777777" w:rsidTr="00D46B83">
        <w:trPr>
          <w:trHeight w:val="181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4E2E28E6" w14:textId="77777777" w:rsidR="00852B0F" w:rsidRPr="00BA27D6" w:rsidRDefault="00852B0F" w:rsidP="00AF15B2">
            <w:pPr>
              <w:spacing w:after="0" w:line="120" w:lineRule="auto"/>
              <w:ind w:left="113" w:right="113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3D0B3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585D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وضعیت تغذیه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سالمندان و ثبت در سامانه سیب را دارد؟</w:t>
            </w:r>
          </w:p>
          <w:p w14:paraId="66ACD2DB" w14:textId="77777777" w:rsidR="00852B0F" w:rsidRPr="00BA27D6" w:rsidRDefault="00852B0F" w:rsidP="00AF15B2">
            <w:pPr>
              <w:tabs>
                <w:tab w:val="left" w:pos="-108"/>
              </w:tabs>
              <w:spacing w:after="0" w:line="16" w:lineRule="atLeast"/>
              <w:rPr>
                <w:rFonts w:ascii="Calibri" w:eastAsia="Times New Roman" w:hAnsi="Calibri" w:cs="B Nazanin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</w:t>
            </w:r>
            <w:r w:rsidRPr="00BA27D6">
              <w:rPr>
                <w:rFonts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0B0E" w14:textId="63C9BD24" w:rsidR="00852B0F" w:rsidRPr="0065131D" w:rsidRDefault="00852B0F" w:rsidP="00BC64A1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اگاهی مطلوب از سهم گروه های غذایی و ارزیابی صحیح وضعیت تغذیه سالمند بر اساس پرسشنامه 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t>MNA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یا پرسشنامه شماره دو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280ED65A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طبقه بندی نمایه توده بدنی در سالمندان :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C42125C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دور عضله ساق پا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</w:t>
            </w:r>
          </w:p>
          <w:p w14:paraId="6DC74130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وزن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وسط دور بازو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101CD29D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قد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قد زانو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                </w:t>
            </w:r>
          </w:p>
          <w:p w14:paraId="3CC89465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توانایی محاسبه 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t>BMI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سالمندان ناتوان (فرمول چاملا)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5F1CBD7" w14:textId="620C0D78" w:rsidR="00852B0F" w:rsidRPr="0065131D" w:rsidRDefault="00852B0F" w:rsidP="00B83CD0">
            <w:pPr>
              <w:tabs>
                <w:tab w:val="left" w:pos="-330"/>
                <w:tab w:val="left" w:pos="-108"/>
              </w:tabs>
              <w:spacing w:after="0" w:line="228" w:lineRule="auto"/>
              <w:rPr>
                <w:rFonts w:ascii="Arial" w:eastAsia="Times New Roman" w:hAnsi="Arial" w:cs="B Nazanin"/>
                <w:sz w:val="20"/>
                <w:szCs w:val="20"/>
                <w:rtl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ارائه مکمل/ آموزش تغذیه صحیح/ اهمیت مصرف مکمل به سالمند/ همراه و</w:t>
            </w:r>
            <w:r w:rsidR="00185187"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ی :1 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امتیاز</w:t>
            </w:r>
            <w:r w:rsidRPr="0065131D">
              <w:rPr>
                <w:rFonts w:ascii="Arial" w:eastAsia="Times New Roman" w:hAnsi="Arial" w:cs="B Nazanin"/>
                <w:sz w:val="20"/>
                <w:szCs w:val="20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FF8C" w14:textId="4D69F46E" w:rsidR="00852B0F" w:rsidRPr="00D46B83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D46B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5/3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538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6CC0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0434BD01" w14:textId="77777777" w:rsidTr="00D46B83">
        <w:trPr>
          <w:trHeight w:val="1196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39CD9FD" w14:textId="77777777" w:rsidR="00852B0F" w:rsidRPr="00BA27D6" w:rsidRDefault="00852B0F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38439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32DC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افسردگی سالمندان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ثبت در سامانه سیب را دارد؟ </w:t>
            </w:r>
          </w:p>
          <w:p w14:paraId="56AFE595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5FCB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حفظ رازداری و محفوظ ماندن اطلاعات پرونده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6F2C057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انجام این ارزیابی برای کلیه سالمندان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59C9C263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اهمیت پاسخ صادقانه جهت تشخیص و درمان/ مشاوره مناسب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2C3348AD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تاکید بر گزارش وضعیت سلامت روان در یک هفته گذشته :25/0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677E03A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دقیقا از سوالات و اصطلاحات پرسشنامه سامانه سیب سوال می کند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FE1E091" w14:textId="554EF6BE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پیشگیری از</w:t>
            </w:r>
            <w:r w:rsidR="00185187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افسردگی  به سالمند/ همراه وی :1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102B" w14:textId="53E3C357" w:rsidR="00852B0F" w:rsidRPr="00D46B83" w:rsidRDefault="00BC64A1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</w:t>
            </w:r>
            <w:r w:rsidR="00852B0F" w:rsidRPr="00D46B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5/2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EDE7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49E2C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5E26A866" w14:textId="77777777" w:rsidTr="00D46B83">
        <w:trPr>
          <w:trHeight w:val="170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643799F" w14:textId="77777777" w:rsidR="00852B0F" w:rsidRPr="00BA27D6" w:rsidRDefault="00852B0F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B3B0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32234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خطرسنجی بیماری های قلبی عروقی 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و ثبت در سامانه سیب را دارد؟</w:t>
            </w:r>
            <w:r w:rsidRPr="00B83C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47590BC" w14:textId="755C42AD" w:rsidR="00852B0F" w:rsidRPr="006155D9" w:rsidRDefault="00852B0F" w:rsidP="006155D9">
            <w:pPr>
              <w:spacing w:after="0" w:line="16" w:lineRule="atLeast"/>
              <w:jc w:val="both"/>
              <w:rPr>
                <w:rFonts w:ascii="Arial" w:eastAsia="Times New Roman" w:hAnsi="Arial" w:cs="B Nazanin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در صورت عدم حضور سالمند، بررسی عملکرد بهورز/ مراقب سل</w:t>
            </w:r>
            <w:r w:rsidR="006155D9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امت از طریق ایفای نقش بررسی شود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24C2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دسته بندی سطوح خطر و زمان پیگیری بعدی هر سطح :  75/0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4415039D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نحوه ارزیابی علایم گرفتگی شریانهای اندام تحتانی: 25/0امتیاز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5386F68" w14:textId="13529930" w:rsidR="00852B0F" w:rsidRPr="0065131D" w:rsidRDefault="00852B0F" w:rsidP="0065131D">
            <w:pPr>
              <w:tabs>
                <w:tab w:val="left" w:pos="-330"/>
              </w:tabs>
              <w:spacing w:after="0" w:line="240" w:lineRule="auto"/>
              <w:rPr>
                <w:rFonts w:ascii="Arial" w:eastAsia="Times New Roman" w:hAnsi="Arial" w:cs="B Nazanin"/>
                <w:sz w:val="20"/>
                <w:szCs w:val="20"/>
              </w:rPr>
            </w:pP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تفاوت آنژیوپلاستی و آنژیوگرافی</w:t>
            </w:r>
            <w:r w:rsidR="009C448D"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(هنگام اخذ شرح حال</w:t>
            </w:r>
            <w:r w:rsidRPr="0065131D">
              <w:rPr>
                <w:rFonts w:ascii="Arial" w:eastAsia="Times New Roman" w:hAnsi="Arial" w:cs="B Nazanin"/>
                <w:sz w:val="20"/>
                <w:szCs w:val="20"/>
                <w:rtl/>
              </w:rPr>
              <w:t xml:space="preserve"> سابقه انجام مداخله درمان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ت</w:t>
            </w:r>
            <w:r w:rsidRPr="0065131D">
              <w:rPr>
                <w:rFonts w:ascii="Arial" w:eastAsia="Times New Roman" w:hAnsi="Arial" w:cs="B Nazanin"/>
                <w:sz w:val="20"/>
                <w:szCs w:val="20"/>
                <w:rtl/>
              </w:rPr>
              <w:t>هاجمی</w:t>
            </w:r>
            <w:r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>) : 25/0 امتیاز</w:t>
            </w:r>
            <w:r w:rsidR="00185187" w:rsidRPr="0065131D">
              <w:rPr>
                <w:rFonts w:ascii="Arial" w:eastAsia="Times New Roman" w:hAnsi="Arial" w:cs="B Nazanin" w:hint="cs"/>
                <w:sz w:val="20"/>
                <w:szCs w:val="20"/>
                <w:rtl/>
              </w:rPr>
              <w:t xml:space="preserve"> </w:t>
            </w:r>
            <w:r w:rsidR="00185187" w:rsidRPr="0065131D">
              <w:rPr>
                <w:rFonts w:cs="B Nazanin"/>
                <w:b/>
                <w:sz w:val="20"/>
                <w:szCs w:val="20"/>
              </w:rPr>
              <w:sym w:font="Wingdings 2" w:char="F099"/>
            </w:r>
          </w:p>
          <w:p w14:paraId="1116CCAA" w14:textId="62CB733E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اندازه گیری صحیح فشارخون: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32B64E2E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اندازه گیری صحیح فشارخون وضعیتی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16E20BF0" w14:textId="3AF69406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تعریف دیابت و پره دیابت بر اساس مقادیر آزمایشگاهی : </w:t>
            </w:r>
            <w:r w:rsidR="00AF15B2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5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78F0A5C4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توصیه های تغذیه ای و ورزشی به افراد دیابتیک 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43143728" w14:textId="32F813BC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سطح خطر و اقدام</w:t>
            </w:r>
            <w:r w:rsidR="00185187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ات پیشگیرانه به سالمند/همراه وی: 1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32F" w14:textId="2099879E" w:rsidR="00852B0F" w:rsidRPr="0065131D" w:rsidRDefault="00185187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5/3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D11E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34D3B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78C5A4A3" w14:textId="77777777" w:rsidTr="00D46B83">
        <w:trPr>
          <w:trHeight w:val="122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C173457" w14:textId="77777777" w:rsidR="00852B0F" w:rsidRPr="00BA27D6" w:rsidRDefault="00852B0F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9491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12</w:t>
            </w:r>
          </w:p>
        </w:tc>
        <w:tc>
          <w:tcPr>
            <w:tcW w:w="3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69E6" w14:textId="77777777" w:rsidR="00852B0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آگاهی و مهارت لازم جهت ارزیابی</w:t>
            </w:r>
            <w:r w:rsidRPr="00B83CD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 غربالگری سرطان روده بزرگ</w:t>
            </w: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ثبت در سامانه سیب را دارد؟ </w:t>
            </w:r>
          </w:p>
          <w:p w14:paraId="627273B2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در صورت عدم حضور سالمند، بررسی عملکرد بهورز/ مراقب سلامت از طریق ایفای نقش بررسی شود.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5705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ارزیابی صحیح سالمند و اخذ شرح حال دقیق فردی و خانوادگی:25/0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6F902F1C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آموزش زمان و نحوه انجام صحیح تست به سالمند و همراه وی: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  رعایت زمان استاندارد خواندن تست فیت: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096C2C47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اطلاع از تفسیر نتایج: 25/0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</w:p>
          <w:p w14:paraId="15EB50E0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آموزش علایم خطر هشدار دهنده : 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  <w:p w14:paraId="7F8A53E0" w14:textId="77777777" w:rsidR="00852B0F" w:rsidRPr="0065131D" w:rsidRDefault="00852B0F" w:rsidP="0065131D">
            <w:pPr>
              <w:pStyle w:val="ListParagraph"/>
              <w:tabs>
                <w:tab w:val="left" w:pos="-330"/>
              </w:tabs>
              <w:bidi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ارائه آموزش پیشگیری از سرطان کولورکتال به سالمند/ همراه وی: 1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28C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BD8A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C012A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F15B2" w:rsidRPr="00BA27D6" w14:paraId="0EC967B4" w14:textId="77777777" w:rsidTr="00D46B83">
        <w:trPr>
          <w:trHeight w:val="88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5149EF22" w14:textId="77777777" w:rsidR="00AF15B2" w:rsidRPr="00BA27D6" w:rsidRDefault="00AF15B2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D72D" w14:textId="77777777" w:rsidR="00AF15B2" w:rsidRPr="00B83CD0" w:rsidRDefault="00AF15B2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</w:t>
            </w:r>
          </w:p>
        </w:tc>
        <w:tc>
          <w:tcPr>
            <w:tcW w:w="35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69B6F" w14:textId="77777777" w:rsidR="00AF15B2" w:rsidRPr="00BA27D6" w:rsidRDefault="00AF15B2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CD0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 xml:space="preserve">آیا آگاهی و مهارت لازم جهت ارزیابی و انجام مراقبت </w:t>
            </w:r>
            <w:r w:rsidRPr="00B83CD0">
              <w:rPr>
                <w:rFonts w:ascii="Arial" w:eastAsia="Times New Roman" w:hAnsi="Arial" w:cs="B Nazanin" w:hint="cs"/>
                <w:b/>
                <w:bCs/>
                <w:color w:val="FF0000"/>
                <w:sz w:val="20"/>
                <w:szCs w:val="20"/>
                <w:rtl/>
              </w:rPr>
              <w:t xml:space="preserve">شناسایی و طبقه بندی خطرپذیری در سالمندان </w:t>
            </w:r>
            <w:r w:rsidRPr="00B83CD0">
              <w:rPr>
                <w:rFonts w:ascii="Arial" w:eastAsia="Times New Roman" w:hAnsi="Arial" w:cs="B Nazanin" w:hint="cs"/>
                <w:b/>
                <w:bCs/>
                <w:sz w:val="20"/>
                <w:szCs w:val="20"/>
                <w:rtl/>
              </w:rPr>
              <w:t>را دارد؟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D31B" w14:textId="77777777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آگاهی از عوامل خطر موثر در طبقه بندی: ابتلا به بیماری صعب العلاج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ناتوانی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هم ابتلایی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تنهایی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سن بالای 75 سال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حاشیه نشینی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    </w:t>
            </w:r>
          </w:p>
          <w:p w14:paraId="61308E38" w14:textId="77777777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آگاهی از دسته بندی سالمندان از نظر خطرپذیری : </w:t>
            </w:r>
          </w:p>
          <w:p w14:paraId="366A38EA" w14:textId="6C6A4564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بسیار پرخطر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پرخطر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خطر متوسط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کم 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حداقل خطر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</w:t>
            </w:r>
            <w:r w:rsidRPr="00331522">
              <w:rPr>
                <w:rFonts w:cs="B Nazanin" w:hint="cs"/>
                <w:b w:val="0"/>
                <w:color w:val="FF0000"/>
                <w:sz w:val="16"/>
                <w:szCs w:val="16"/>
                <w:rtl/>
                <w:lang w:bidi="fa-IR"/>
              </w:rPr>
              <w:t xml:space="preserve">هر مورد25/0 امتیاز 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63F1A" w14:textId="780B8E21" w:rsidR="00AF15B2" w:rsidRPr="0065131D" w:rsidRDefault="00BC64A1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25/3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F96F9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F8FB9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F15B2" w:rsidRPr="00BA27D6" w14:paraId="4F9CF16C" w14:textId="77777777" w:rsidTr="00D46B83">
        <w:trPr>
          <w:trHeight w:val="43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69A00AA" w14:textId="77777777" w:rsidR="00AF15B2" w:rsidRPr="00BA27D6" w:rsidRDefault="00AF15B2" w:rsidP="00AF15B2">
            <w:pPr>
              <w:spacing w:after="0" w:line="120" w:lineRule="auto"/>
              <w:rPr>
                <w:rFonts w:ascii="Arial" w:eastAsia="Times New Roman" w:hAnsi="Arial" w:cs="B Nazani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81E52" w14:textId="77777777" w:rsidR="00AF15B2" w:rsidRPr="00B83CD0" w:rsidRDefault="00AF15B2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2235" w14:textId="77777777" w:rsidR="00AF15B2" w:rsidRPr="00BA27D6" w:rsidRDefault="00AF15B2" w:rsidP="00AF15B2">
            <w:pPr>
              <w:spacing w:after="0" w:line="16" w:lineRule="atLeast"/>
              <w:jc w:val="both"/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0CBD" w14:textId="2FB5D184" w:rsidR="00AF15B2" w:rsidRPr="0065131D" w:rsidRDefault="00AF15B2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jc w:val="both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اطلاع از نتایج نیازسنجی سالمندان بسیار پرخطر با اولویت نیازهای بهداشتی/درمانی و توانبخشی (دریافت گزارش سامانه نیاز سنجی از ستاد) 5/0 امتیاز</w:t>
            </w:r>
            <w:r w:rsidRPr="0065131D">
              <w:rPr>
                <w:rFonts w:cs="B Nazanin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EA56D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1DE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D6F21" w14:textId="77777777" w:rsidR="00AF15B2" w:rsidRPr="0065131D" w:rsidRDefault="00AF15B2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12F13704" w14:textId="77777777" w:rsidTr="00D46B83">
        <w:trPr>
          <w:trHeight w:val="1563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9C2068" w14:textId="77777777" w:rsidR="00852B0F" w:rsidRPr="00BA27D6" w:rsidRDefault="00852B0F" w:rsidP="00AF15B2">
            <w:pPr>
              <w:spacing w:after="0" w:line="12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2295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3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A08D" w14:textId="77777777" w:rsidR="00206B1F" w:rsidRPr="00B83CD0" w:rsidRDefault="00852B0F" w:rsidP="00AF15B2">
            <w:pPr>
              <w:spacing w:after="0" w:line="16" w:lineRule="atLeast"/>
              <w:jc w:val="both"/>
              <w:rPr>
                <w:rFonts w:cs="B Nazanin"/>
                <w:sz w:val="20"/>
                <w:szCs w:val="20"/>
                <w:rtl/>
              </w:rPr>
            </w:pPr>
            <w:r w:rsidRPr="00B83CD0">
              <w:rPr>
                <w:rFonts w:cs="B Nazanin" w:hint="cs"/>
                <w:b/>
                <w:bCs/>
                <w:sz w:val="20"/>
                <w:szCs w:val="20"/>
                <w:rtl/>
              </w:rPr>
              <w:t>آیا پیگیری دریافت مراقبت روتین سالمندان، به موقع انجام شده است؟</w:t>
            </w:r>
            <w:r w:rsidRPr="00B83CD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64FF57B6" w14:textId="7BB10D0C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بررسی پیگیری های انجام شده در  3 پرونده</w:t>
            </w:r>
          </w:p>
          <w:p w14:paraId="32D4DA0D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بررسی مستندات پیگیری و فراخوان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0502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عدم 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در هر سه پرونده : 0 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56D2E0DC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یک پرونده : 1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73094E88" w14:textId="77777777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دو پرونده : 2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  <w:p w14:paraId="4716A5DA" w14:textId="44C166CE" w:rsidR="00B83CD0" w:rsidRPr="0065131D" w:rsidRDefault="00852B0F" w:rsidP="004C4389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>انجام پ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گ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 w:hint="eastAsia"/>
                <w:b w:val="0"/>
                <w:szCs w:val="20"/>
                <w:rtl/>
                <w:lang w:bidi="fa-IR"/>
              </w:rPr>
              <w:t>ر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ی</w:t>
            </w:r>
            <w:r w:rsidRPr="0065131D">
              <w:rPr>
                <w:rFonts w:cs="B Nazanin"/>
                <w:b w:val="0"/>
                <w:szCs w:val="20"/>
                <w:rtl/>
                <w:lang w:bidi="fa-IR"/>
              </w:rPr>
              <w:t xml:space="preserve"> مراقبت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روتین و به موقع در هر سه پرونده : 3 امتیاز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6C25" w14:textId="38F8C277" w:rsidR="00852B0F" w:rsidRPr="0065131D" w:rsidRDefault="00206B1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5131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9A03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455F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52B0F" w:rsidRPr="00BA27D6" w14:paraId="490A0FC6" w14:textId="77777777" w:rsidTr="00D46B83">
        <w:trPr>
          <w:trHeight w:val="338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AD83E56" w14:textId="77777777" w:rsidR="00852B0F" w:rsidRPr="00BA27D6" w:rsidRDefault="00852B0F" w:rsidP="00AF15B2">
            <w:pPr>
              <w:spacing w:after="0" w:line="120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64DC57AF" w14:textId="77777777" w:rsidR="00852B0F" w:rsidRPr="00B83CD0" w:rsidRDefault="00852B0F" w:rsidP="00AF15B2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5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1CCABC" w14:textId="77777777" w:rsidR="00852B0F" w:rsidRPr="00BA27D6" w:rsidRDefault="00852B0F" w:rsidP="00AF15B2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794C" w14:textId="36AF0500" w:rsidR="00852B0F" w:rsidRPr="0065131D" w:rsidRDefault="00852B0F" w:rsidP="00B83CD0">
            <w:pPr>
              <w:pStyle w:val="ListParagraph"/>
              <w:tabs>
                <w:tab w:val="left" w:pos="-330"/>
              </w:tabs>
              <w:bidi/>
              <w:spacing w:line="228" w:lineRule="auto"/>
              <w:ind w:left="0"/>
              <w:rPr>
                <w:rFonts w:cs="B Nazanin"/>
                <w:b w:val="0"/>
                <w:szCs w:val="20"/>
                <w:rtl/>
                <w:lang w:bidi="fa-IR"/>
              </w:rPr>
            </w:pP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انجام پیگیری و فراخوان سالمندانی که مراقبتی دریافت ننموده اند:</w:t>
            </w:r>
            <w:r w:rsidR="00206B1F" w:rsidRPr="0065131D">
              <w:rPr>
                <w:rFonts w:cs="B Nazanin" w:hint="cs"/>
                <w:b w:val="0"/>
                <w:szCs w:val="20"/>
                <w:rtl/>
                <w:lang w:bidi="fa-IR"/>
              </w:rPr>
              <w:t>2</w:t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امتیاز </w:t>
            </w:r>
            <w:r w:rsidRPr="0065131D">
              <w:rPr>
                <w:rFonts w:cs="B Nazanin" w:hint="cs"/>
                <w:b w:val="0"/>
                <w:szCs w:val="20"/>
                <w:lang w:bidi="fa-IR"/>
              </w:rPr>
              <w:sym w:font="Wingdings 2" w:char="F099"/>
            </w:r>
            <w:r w:rsidRPr="0065131D">
              <w:rPr>
                <w:rFonts w:cs="B Nazanin" w:hint="cs"/>
                <w:b w:val="0"/>
                <w:szCs w:val="20"/>
                <w:rtl/>
                <w:lang w:bidi="fa-IR"/>
              </w:rPr>
              <w:t xml:space="preserve">   </w:t>
            </w: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42C1AC6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0BE052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A95AB8" w14:textId="77777777" w:rsidR="00852B0F" w:rsidRPr="0065131D" w:rsidRDefault="00852B0F" w:rsidP="0065131D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83CD0" w:rsidRPr="00BA27D6" w14:paraId="4775107F" w14:textId="77777777" w:rsidTr="00D46B83">
        <w:trPr>
          <w:trHeight w:val="270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7D4A2895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lastRenderedPageBreak/>
              <w:t>حیطه</w:t>
            </w: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textDirection w:val="btLr"/>
            <w:vAlign w:val="center"/>
          </w:tcPr>
          <w:p w14:paraId="2103D1C5" w14:textId="77777777" w:rsidR="00331522" w:rsidRPr="00B83CD0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83CD0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A932CF0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سوال</w:t>
            </w:r>
          </w:p>
        </w:tc>
        <w:tc>
          <w:tcPr>
            <w:tcW w:w="5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B2FB9C5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Titr" w:hint="cs"/>
                <w:b/>
                <w:bCs/>
                <w:sz w:val="18"/>
                <w:szCs w:val="18"/>
                <w:rtl/>
              </w:rPr>
              <w:t>توضيح موارد</w:t>
            </w:r>
          </w:p>
        </w:tc>
        <w:tc>
          <w:tcPr>
            <w:tcW w:w="5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0F69874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</w:rPr>
              <w:t>امتیاز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F43648C" w14:textId="77777777" w:rsidR="00331522" w:rsidRPr="00AE51AA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AE51AA">
              <w:rPr>
                <w:rFonts w:cs="B Titr" w:hint="cs"/>
                <w:b/>
                <w:bCs/>
                <w:sz w:val="14"/>
                <w:szCs w:val="14"/>
                <w:rtl/>
              </w:rPr>
              <w:t>امتیاز کسب شده</w:t>
            </w:r>
          </w:p>
        </w:tc>
      </w:tr>
      <w:tr w:rsidR="00331522" w:rsidRPr="00BA27D6" w14:paraId="4E286401" w14:textId="77777777" w:rsidTr="00D46B83">
        <w:trPr>
          <w:trHeight w:val="135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106B678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9930DBC" w14:textId="77777777" w:rsidR="00331522" w:rsidRPr="00B83CD0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82ADC2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509163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2EE67FB9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BBEA051" w14:textId="77777777" w:rsidR="00331522" w:rsidRPr="00AE51AA" w:rsidRDefault="00331522" w:rsidP="004507ED">
            <w:pPr>
              <w:spacing w:after="0" w:line="168" w:lineRule="auto"/>
              <w:jc w:val="center"/>
              <w:rPr>
                <w:rFonts w:cs="B Nazanin"/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AE51AA">
              <w:rPr>
                <w:rFonts w:cs="B Titr" w:hint="cs"/>
                <w:b/>
                <w:bCs/>
                <w:sz w:val="14"/>
                <w:szCs w:val="14"/>
                <w:rtl/>
              </w:rPr>
              <w:t>نفر اول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3B192189" w14:textId="77777777" w:rsidR="00331522" w:rsidRPr="00AE51AA" w:rsidRDefault="00331522" w:rsidP="004507ED">
            <w:pPr>
              <w:spacing w:after="0" w:line="168" w:lineRule="auto"/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 w:rsidRPr="00AE51AA">
              <w:rPr>
                <w:rFonts w:cs="B Titr" w:hint="cs"/>
                <w:b/>
                <w:bCs/>
                <w:sz w:val="14"/>
                <w:szCs w:val="14"/>
                <w:rtl/>
              </w:rPr>
              <w:t>نفر دوم</w:t>
            </w:r>
          </w:p>
        </w:tc>
      </w:tr>
      <w:tr w:rsidR="00B83CD0" w:rsidRPr="00BA27D6" w14:paraId="294FEB35" w14:textId="77777777" w:rsidTr="00D46B83">
        <w:trPr>
          <w:trHeight w:val="257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E914F07" w14:textId="0D4608AA" w:rsidR="00B83CD0" w:rsidRPr="00E96436" w:rsidRDefault="00B83CD0" w:rsidP="004507E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96436">
              <w:rPr>
                <w:rFonts w:ascii="Arial" w:eastAsia="Times New Roman" w:hAnsi="Arial" w:cs="B Titr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آگاهی و مهارت در ارائه خدمت و مراقبت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C97D" w14:textId="77777777" w:rsidR="00B83CD0" w:rsidRP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8353" w14:textId="77777777" w:rsidR="00B83CD0" w:rsidRDefault="00B83CD0" w:rsidP="0018795B">
            <w:pPr>
              <w:spacing w:after="0" w:line="17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پیگیری مراقبت ویژه و اقدامات لازم، به موقع انجام شده است؟</w:t>
            </w:r>
          </w:p>
          <w:p w14:paraId="4C19C27F" w14:textId="77777777" w:rsidR="00B83CD0" w:rsidRPr="00B83CD0" w:rsidRDefault="00B83CD0" w:rsidP="0018795B">
            <w:pPr>
              <w:spacing w:after="0" w:line="17" w:lineRule="atLeast"/>
              <w:jc w:val="both"/>
              <w:rPr>
                <w:rFonts w:ascii="Arial" w:eastAsia="Times New Roman" w:hAnsi="Arial" w:cs="B Nazanin"/>
                <w:sz w:val="16"/>
                <w:szCs w:val="16"/>
                <w:rtl/>
              </w:rPr>
            </w:pPr>
            <w:r w:rsidRPr="00B83CD0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بررسی اقدامات انجام شده (مشاوره، آموزش، ارجاع و پیگیری) طبق پسخوراند دریافتی از مرکز خدمات جامع سلامت (پزشک/ کارشناس روان/ کارشناس تغذیه) در پرونده سه نفر از سالمندان ارجاع شده</w:t>
            </w:r>
          </w:p>
          <w:p w14:paraId="13475695" w14:textId="77777777" w:rsidR="00B83CD0" w:rsidRPr="00BA27D6" w:rsidRDefault="00B83CD0" w:rsidP="0018795B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83CD0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چنانچه فرد ارجاع شده به پزشک مراجعه نموده باشد ولی پزشک پسخوراند نداده باشد، مورد ندارد محسوب گردد</w:t>
            </w:r>
            <w:r w:rsidRPr="00BA27D6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60CE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عدم 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سه پرونده: 0 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57B8E09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یک پرونده : 1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004C8E3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دو پرونده : 2 امتیاز  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29B693C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>انجام پ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گ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 w:hint="eastAsia"/>
                <w:b w:val="0"/>
                <w:sz w:val="18"/>
                <w:szCs w:val="18"/>
                <w:rtl/>
                <w:lang w:bidi="fa-IR"/>
              </w:rPr>
              <w:t>ر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>ی</w:t>
            </w:r>
            <w:r w:rsidRPr="00331522">
              <w:rPr>
                <w:rFonts w:asciiTheme="minorHAnsi" w:eastAsiaTheme="minorHAnsi" w:hAnsiTheme="minorHAnsi" w:cs="B Nazanin"/>
                <w:b w:val="0"/>
                <w:sz w:val="18"/>
                <w:szCs w:val="18"/>
                <w:rtl/>
                <w:lang w:bidi="fa-IR"/>
              </w:rPr>
              <w:t xml:space="preserve"> مراقبت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rtl/>
                <w:lang w:bidi="fa-IR"/>
              </w:rPr>
              <w:t xml:space="preserve"> ویژه و اجرای اقدامات بر اساس پسخوراند دریافتی در هر سه پرونده : 3 امتیاز</w:t>
            </w:r>
            <w:r w:rsidRPr="00331522">
              <w:rPr>
                <w:rFonts w:asciiTheme="minorHAnsi" w:eastAsiaTheme="minorHAnsi" w:hAnsiTheme="minorHAnsi"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E230" w14:textId="77777777" w:rsid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1889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3C73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2ACD798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79FF2B83" w14:textId="77777777" w:rsidR="00B83CD0" w:rsidRPr="00E96436" w:rsidRDefault="00B83CD0" w:rsidP="004507ED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49EF" w14:textId="77777777" w:rsidR="00B83CD0" w:rsidRP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22DB8" w14:textId="77777777" w:rsidR="00B83CD0" w:rsidRDefault="00B83CD0" w:rsidP="0018795B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مراجعه بعدی را به سالمند یا همراه وی اعلام و در کارت مراجعات ثبت می نماید و بر اهمیت آن تاکید می کند؟</w:t>
            </w:r>
          </w:p>
          <w:p w14:paraId="2180A1CB" w14:textId="77777777" w:rsidR="00B83CD0" w:rsidRPr="00BA27D6" w:rsidRDefault="00B83CD0" w:rsidP="0018795B">
            <w:pPr>
              <w:spacing w:after="0" w:line="17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>پرسش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 حضوری/ تلفنی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از 3-2 سالمند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در خصوص آگاه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از تار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 w:hint="eastAsia"/>
                <w:sz w:val="14"/>
                <w:szCs w:val="14"/>
                <w:rtl/>
              </w:rPr>
              <w:t>خ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مراجعه بعد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ی/ مشاهده و 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>بررس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ی</w:t>
            </w:r>
            <w:r w:rsidRPr="0018795B">
              <w:rPr>
                <w:rFonts w:ascii="Arial" w:eastAsia="Times New Roman" w:hAnsi="Arial" w:cs="B Nazanin"/>
                <w:sz w:val="14"/>
                <w:szCs w:val="14"/>
                <w:rtl/>
              </w:rPr>
              <w:t xml:space="preserve"> کارت مراجعات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 xml:space="preserve"> (درصورت نبود کارت امتیاز تعلق گیرد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A31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نمی کند و در کارت مراجعات ثبت نمی نماید: 0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48B2D4A6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می نماید ولی در کارت مراجعات ثبت نمی نماید : 2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0F94BEE5" w14:textId="77777777" w:rsidR="00B83CD0" w:rsidRPr="00331522" w:rsidRDefault="00B83CD0" w:rsidP="0018795B">
            <w:pPr>
              <w:pStyle w:val="ListParagraph"/>
              <w:tabs>
                <w:tab w:val="left" w:pos="-330"/>
              </w:tabs>
              <w:bidi/>
              <w:spacing w:line="17" w:lineRule="atLeast"/>
              <w:ind w:left="0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331522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تاریخ مراجعه بعدی و اهمیت آن را به سالمند یا همراه وی اعلام و در کارت مراجعات ثبت می نماید: 3 امتیاز</w:t>
            </w:r>
            <w:r w:rsidRPr="00331522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21D2" w14:textId="77777777" w:rsidR="00B83CD0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4BD5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BFC59" w14:textId="77777777" w:rsidR="00B83CD0" w:rsidRPr="00BA27D6" w:rsidRDefault="00B83CD0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8795B" w:rsidRPr="00BA27D6" w14:paraId="0C32F8DE" w14:textId="77777777" w:rsidTr="00176F83">
        <w:trPr>
          <w:trHeight w:val="231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D7C665" w14:textId="77777777" w:rsidR="00331522" w:rsidRPr="00B83CD0" w:rsidRDefault="00331522" w:rsidP="00331522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آگاهی و مهارت در ارائه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خدمت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مراقبت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E30B47" w14:textId="3E576B7E" w:rsidR="00331522" w:rsidRPr="00331522" w:rsidRDefault="00331522" w:rsidP="00331522">
            <w:pPr>
              <w:spacing w:after="0" w:line="192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30</w:t>
            </w:r>
            <w:r w:rsidR="009A2823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.5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4345C9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7CFDBE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3C37958" w14:textId="77777777" w:rsidTr="00D46B83">
        <w:trPr>
          <w:trHeight w:val="257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1A8223FC" w14:textId="77777777" w:rsidR="00331522" w:rsidRPr="00E96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E96436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ریزی مراقبت ها و آموزش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B07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305" w14:textId="77777777" w:rsidR="00331522" w:rsidRPr="002F5436" w:rsidRDefault="00331522" w:rsidP="00720B56">
            <w:pPr>
              <w:spacing w:after="0" w:line="17" w:lineRule="atLeast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از حد انتظار مراقبت سالمندان تحت پوشش در سالانه (بر اساس حد انتظار ابلاغ شده از ستاد </w:t>
            </w:r>
            <w:r w:rsidRPr="00720B56">
              <w:rPr>
                <w:rFonts w:cs="B Nazanin" w:hint="cs"/>
                <w:b/>
                <w:bCs/>
                <w:sz w:val="18"/>
                <w:szCs w:val="18"/>
                <w:rtl/>
              </w:rPr>
              <w:t>شهرستان) آگاهی دارد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91F6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حد انتظار مراقبت کامل: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1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97F49AF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ها به تفکیک (تغذیه/سقوط/افسردگی/خطرسنجی): 1 امتیاز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733A84B4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شناسایی و طبقه بندی خطرپذیری: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t xml:space="preserve">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2701EE32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حد انتظار مراقبت سالمندان بسیار پرخطر: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t xml:space="preserve">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101BB0EF" w14:textId="77777777" w:rsidR="00331522" w:rsidRPr="002F5436" w:rsidRDefault="00331522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تعداد نفر- مراقبت هر مراقب/بهورز در برنامه سالمندان: 1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8037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68B16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7AF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1E03E5DC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13003B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BA6B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4C53" w14:textId="77777777" w:rsidR="00331522" w:rsidRDefault="00331522" w:rsidP="00720B56">
            <w:pPr>
              <w:spacing w:after="0" w:line="17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دستیابی به حد انتظار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مراقبت کامل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سالمندان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مطلوب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 باشد؟</w:t>
            </w:r>
          </w:p>
          <w:p w14:paraId="55E4E17F" w14:textId="77777777" w:rsidR="00331522" w:rsidRPr="002F5436" w:rsidRDefault="00331522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محاسبه درصد دستیابی به حد انتظار : پوشش مراقبت کامل تقسیم بر حد انتظار ضربدر 100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9AB4" w14:textId="77777777" w:rsidR="00331522" w:rsidRDefault="00331522" w:rsidP="004507ED">
            <w:pPr>
              <w:spacing w:after="0" w:line="240" w:lineRule="auto"/>
              <w:ind w:right="113"/>
              <w:rPr>
                <w:rFonts w:cs="B Nazanin"/>
                <w:b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کمتر از 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30% حد انتظار:0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30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50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% حد انتظار: 2 امتیاز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  <w:p w14:paraId="7A5AD5DC" w14:textId="77777777" w:rsidR="00331522" w:rsidRDefault="00331522" w:rsidP="004507ED">
            <w:pPr>
              <w:spacing w:after="0" w:line="240" w:lineRule="auto"/>
              <w:ind w:right="113"/>
              <w:rPr>
                <w:rFonts w:cs="B Nazanin"/>
                <w:b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sz w:val="18"/>
                <w:szCs w:val="18"/>
                <w:rtl/>
              </w:rPr>
              <w:t>50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70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% حد انتظار: 3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 70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-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90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% حد انتظار: 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>5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امتیاز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  <w:p w14:paraId="09CB5D66" w14:textId="2910A708" w:rsidR="00331522" w:rsidRPr="002F5436" w:rsidRDefault="00331522" w:rsidP="00E22F54">
            <w:pPr>
              <w:spacing w:after="0" w:line="240" w:lineRule="auto"/>
              <w:ind w:right="113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cs="B Nazanin" w:hint="cs"/>
                <w:b/>
                <w:sz w:val="18"/>
                <w:szCs w:val="18"/>
                <w:rtl/>
              </w:rPr>
              <w:t>بالاتر از 90% حد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انتظار:</w:t>
            </w:r>
            <w:r w:rsidR="00E22F54">
              <w:rPr>
                <w:rFonts w:cs="B Nazanin" w:hint="cs"/>
                <w:b/>
                <w:sz w:val="18"/>
                <w:szCs w:val="18"/>
                <w:rtl/>
              </w:rPr>
              <w:t>7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امتیاز</w:t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b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ACAED" w14:textId="278C6A82" w:rsidR="00331522" w:rsidRDefault="00E22F54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7BAC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4D4C9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6F4420AF" w14:textId="77777777" w:rsidTr="00D46B83">
        <w:trPr>
          <w:trHeight w:val="39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95DD4D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7852E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DDA6" w14:textId="77777777" w:rsidR="00331522" w:rsidRPr="0018795B" w:rsidRDefault="00331522" w:rsidP="0018795B">
            <w:pPr>
              <w:spacing w:after="0" w:line="216" w:lineRule="auto"/>
              <w:ind w:right="115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/>
                <w:b/>
                <w:bCs/>
                <w:sz w:val="18"/>
                <w:szCs w:val="18"/>
                <w:rtl/>
              </w:rPr>
              <w:t>آ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</w:t>
            </w:r>
            <w:r w:rsidRPr="00BA27D6">
              <w:rPr>
                <w:rFonts w:cs="B Nazanin" w:hint="eastAsia"/>
                <w:b/>
                <w:bCs/>
                <w:sz w:val="18"/>
                <w:szCs w:val="18"/>
                <w:rtl/>
              </w:rPr>
              <w:t>ا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پوشش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مراقبت شناسایی و طبقه بندی خطر پذیری و" </w:t>
            </w:r>
            <w:r w:rsidRPr="0018795B">
              <w:rPr>
                <w:rFonts w:cs="B Nazanin" w:hint="cs"/>
                <w:b/>
                <w:bCs/>
                <w:sz w:val="18"/>
                <w:szCs w:val="18"/>
                <w:rtl/>
              </w:rPr>
              <w:t>نیازسنجی سالمندان بسیار پرخطر"</w:t>
            </w:r>
            <w:r w:rsidRPr="00BA27D6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متناسب با حد انتظار است؟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FC06" w14:textId="1A1303EB" w:rsidR="00331522" w:rsidRPr="002F5436" w:rsidRDefault="00331522" w:rsidP="0018795B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>پوشش 80-60% : 5/0امتیاز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پوشش 90-80% : 1 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  پوشش 100-90% : 2امتیاز</w:t>
            </w:r>
            <w:r w:rsidRPr="00BA27D6">
              <w:rPr>
                <w:rFonts w:cs="B Nazanin"/>
                <w:b/>
                <w:sz w:val="18"/>
                <w:szCs w:val="18"/>
              </w:rPr>
              <w:sym w:font="Wingdings 2" w:char="F099"/>
            </w:r>
            <w:r w:rsidRPr="00BA27D6">
              <w:rPr>
                <w:rFonts w:cs="B Nazanin" w:hint="cs"/>
                <w:b/>
                <w:sz w:val="18"/>
                <w:szCs w:val="18"/>
                <w:rtl/>
              </w:rPr>
              <w:t xml:space="preserve">                      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6065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30A6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2500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2997D0F6" w14:textId="77777777" w:rsidTr="00D46B83">
        <w:trPr>
          <w:trHeight w:val="26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A6D01D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AA9CC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D8F7" w14:textId="77777777" w:rsidR="00331522" w:rsidRPr="002F5436" w:rsidRDefault="00331522" w:rsidP="004507ED">
            <w:pPr>
              <w:spacing w:after="0" w:line="240" w:lineRule="auto"/>
              <w:ind w:right="113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E1C" w14:textId="77777777" w:rsidR="00331522" w:rsidRPr="002F5436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پوشش 80-60% : 5/0امتیاز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پوشش 90-80% : 1 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پوشش 100-90% : 2امتیاز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44F8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DAE0C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AAE9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C5A2DD0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383094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74FB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AB81" w14:textId="77777777" w:rsidR="00331522" w:rsidRPr="002F5436" w:rsidRDefault="00331522" w:rsidP="00720B56">
            <w:pPr>
              <w:spacing w:after="0" w:line="17" w:lineRule="atLeast"/>
              <w:jc w:val="both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برنامه ریزی، مداخله و پیگیری برای حل مشکلات و نیازهای بهداشتی/درمانی و توانبخشی سالمندان بسیار پرخطر صورت گرفته است؟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71F5" w14:textId="77777777" w:rsidR="0018795B" w:rsidRDefault="00331522" w:rsidP="0018795B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برگزاری جلسه هماهنگی برون بخشی (خیرین، شورای شهر و روستا و ...) ثبت مصوبات کاربردی مرتبط در صورتجلسه هماهنگی: 1 امتیاز 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A4EB288" w14:textId="7E8C3BB4" w:rsidR="00331522" w:rsidRPr="002F5436" w:rsidRDefault="00331522" w:rsidP="0018795B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مداخله و پیگیری برای حل مشکلات و رفع نیازها: 1 امتیاز</w:t>
            </w:r>
            <w:r w:rsidRPr="00BA27D6">
              <w:rPr>
                <w:rFonts w:cs="B Nazanin"/>
                <w:sz w:val="18"/>
                <w:szCs w:val="18"/>
              </w:rPr>
              <w:t xml:space="preserve"> </w:t>
            </w:r>
            <w:r w:rsidRPr="00BA27D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DF54" w14:textId="77777777" w:rsidR="00331522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B5DC7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960FB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1B8A74EC" w14:textId="77777777" w:rsidTr="00D46B83">
        <w:trPr>
          <w:trHeight w:val="84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9C59FA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4CEB9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4F33" w14:textId="77777777" w:rsidR="00331522" w:rsidRPr="00BA27D6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از اولویت ها و حد انتظار آموزش های شیوه زندگی سالم در دوره سالمندی سالانه اطلاع دارد؟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FA5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آگاهی از اولویتها: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تغذیه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ورزش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سقوط 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یبوست و اختلالات ادراری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</w:p>
          <w:p w14:paraId="35472F05" w14:textId="77777777" w:rsidR="00331522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حد انتظار: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تغذیه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ورزش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سقوط 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یبوست و اختلالات ادراری</w:t>
            </w:r>
            <w:r w:rsidRPr="00BA27D6">
              <w:rPr>
                <w:rFonts w:cs="B Nazanin" w:hint="cs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06E392E2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 xml:space="preserve">هر مورد 5/0 امتیاز 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A73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8DA6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F152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4070703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B444B9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2F86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D1A5" w14:textId="77777777" w:rsidR="00331522" w:rsidRPr="00BA27D6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برنامه ریزی فصلی</w:t>
            </w:r>
            <w:r w:rsidRPr="00BA27D6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جهت آموزش شیوه زندگی سالم سالمندان با تعیین موضوع آموزش انجام و آموزش، مطابق برنامه زمان بندی اجرا شده است؟</w:t>
            </w:r>
            <w:r w:rsidRPr="0018795B">
              <w:rPr>
                <w:rFonts w:ascii="Arial" w:eastAsia="Times New Roman" w:hAnsi="Arial" w:cs="B Nazanin" w:hint="cs"/>
                <w:sz w:val="14"/>
                <w:szCs w:val="14"/>
                <w:rtl/>
              </w:rPr>
              <w:t>بررسی ثبت آموزش ها با کد ملی مدرس در سامانه سیب ثبت فرم های الکترونیک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4FA0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انجام نشده است: 0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BAA9F2A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 تعیین موضوع انجام شده ولی اجرا نشده است: 1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BA8F9C8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اجرای یک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بهورز: 2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5C833A3B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برنامه ریزی و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اجرای دو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 : 3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15DDBB3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برنامه ریزی و اجرای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سه جلسه طی فصل توسط هر مراقب سلامت/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بهورز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: 4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3BF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26531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0DE2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2C2A3D6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A4C25A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0BC61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AC3B" w14:textId="77777777" w:rsidR="00331522" w:rsidRPr="00BA27D6" w:rsidRDefault="00331522" w:rsidP="004507ED">
            <w:pPr>
              <w:spacing w:after="0" w:line="16" w:lineRule="atLeast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نحوه صحیح ثبت الکترونیک آموزش شیوه زندگی سالم در سامانه سیب اطلاع دارد؟</w:t>
            </w:r>
          </w:p>
          <w:p w14:paraId="496728DA" w14:textId="77777777" w:rsidR="00331522" w:rsidRPr="00BA27D6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E51AA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 xml:space="preserve">بررسی ثبت آموزش ها بر اساس کد ملی مدرس در سامانه 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0FBC" w14:textId="77777777" w:rsidR="00331522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مسیر ثبت آموزش در سامانه سیب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</w:p>
          <w:p w14:paraId="5F435F49" w14:textId="77777777" w:rsidR="00331522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کلید واژه ها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ثبت صحیح آموزش ها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</w:t>
            </w:r>
          </w:p>
          <w:p w14:paraId="36AB5201" w14:textId="77777777" w:rsidR="00331522" w:rsidRPr="00BA27D6" w:rsidRDefault="00331522" w:rsidP="004507ED">
            <w:pPr>
              <w:pStyle w:val="ListParagraph"/>
              <w:tabs>
                <w:tab w:val="left" w:pos="-330"/>
              </w:tabs>
              <w:bidi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آگاهی از نحوه گزارش گیری دوره های برگزار شده در سامانه سیب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AD2D04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CC13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2DB54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0AF9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929E524" w14:textId="77777777" w:rsidTr="00D46B83">
        <w:trPr>
          <w:trHeight w:val="257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14171E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7B396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6B97" w14:textId="77777777" w:rsidR="00331522" w:rsidRDefault="00331522" w:rsidP="004507ED">
            <w:pPr>
              <w:spacing w:after="0" w:line="240" w:lineRule="auto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درصد دستیابی به حد انتظار 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پوشش </w:t>
            </w:r>
            <w:r w:rsidRPr="00BA27D6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شیوه زندگی سالم</w:t>
            </w:r>
            <w:r w:rsidRPr="00BA27D6">
              <w:rPr>
                <w:rFonts w:cs="Cambria" w:hint="cs"/>
                <w:b/>
                <w:bCs/>
                <w:sz w:val="18"/>
                <w:szCs w:val="18"/>
                <w:rtl/>
              </w:rPr>
              <w:t>"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سالمندان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مطلوب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ی باشد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؟</w:t>
            </w:r>
          </w:p>
          <w:p w14:paraId="55C9617C" w14:textId="77777777" w:rsidR="00331522" w:rsidRPr="00BA27D6" w:rsidRDefault="00331522" w:rsidP="004507ED">
            <w:pPr>
              <w:spacing w:after="0" w:line="240" w:lineRule="auto"/>
              <w:ind w:right="113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2001E">
              <w:rPr>
                <w:rFonts w:ascii="Arial" w:eastAsia="Times New Roman" w:hAnsi="Arial" w:cs="B Nazanin" w:hint="cs"/>
                <w:sz w:val="16"/>
                <w:szCs w:val="16"/>
                <w:rtl/>
              </w:rPr>
              <w:t>محاسبه درصد دستیابی به حد انتظار: درصد سالمند آموزش دیده در هر مبحث تقسیم بر حد انتظار ضربدر 100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C81E" w14:textId="2A7316D8" w:rsidR="00D46B83" w:rsidRPr="00D46B83" w:rsidRDefault="00D46B83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کمتر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از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30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 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یبوست/مشکلات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25/0امتیاز</w:t>
            </w:r>
          </w:p>
          <w:p w14:paraId="466D3C21" w14:textId="636FD1F6" w:rsidR="00D46B83" w:rsidRPr="00D46B83" w:rsidRDefault="00D46B83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50 </w:t>
            </w:r>
            <w:r w:rsidRPr="00D46B8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30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% 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5/0 امتیاز</w:t>
            </w:r>
          </w:p>
          <w:p w14:paraId="486B41FB" w14:textId="2C66ECD9" w:rsidR="00D46B83" w:rsidRPr="00D46B83" w:rsidRDefault="00D46B83" w:rsidP="00E22F54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80- 50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75/0 امتیاز</w:t>
            </w:r>
          </w:p>
          <w:p w14:paraId="29ADC5E3" w14:textId="5ABC4953" w:rsidR="00331522" w:rsidRPr="00E22F54" w:rsidRDefault="00D46B83" w:rsidP="00E22F54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100 </w:t>
            </w:r>
            <w:r w:rsidRPr="00D46B8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80 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%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حد</w:t>
            </w:r>
            <w:r w:rsidRPr="00D46B8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b/>
                <w:bCs/>
                <w:sz w:val="16"/>
                <w:szCs w:val="16"/>
                <w:rtl/>
              </w:rPr>
              <w:t>انتظار:</w:t>
            </w:r>
            <w:r w:rsidR="00E22F5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  <w:rtl/>
              </w:rPr>
              <w:t>تغذیه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فعالیت بدنی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سقوط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>یبوست و مشکلات ادراری</w:t>
            </w:r>
            <w:r w:rsidRPr="00D46B83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sz w:val="16"/>
                <w:szCs w:val="16"/>
              </w:rPr>
              <w:sym w:font="Wingdings 2" w:char="F081"/>
            </w:r>
            <w:r w:rsidRPr="00D46B83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D46B83">
              <w:rPr>
                <w:rFonts w:cs="B Nazanin" w:hint="cs"/>
                <w:color w:val="FF0000"/>
                <w:sz w:val="16"/>
                <w:szCs w:val="16"/>
                <w:rtl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844" w14:textId="0E388C82" w:rsidR="00331522" w:rsidRPr="00BA27D6" w:rsidRDefault="00E22F54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5A129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4A565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8795B" w:rsidRPr="00BA27D6" w14:paraId="614F7676" w14:textId="77777777" w:rsidTr="00D46B83">
        <w:trPr>
          <w:trHeight w:val="103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485A91" w14:textId="77777777" w:rsidR="00331522" w:rsidRPr="00B83CD0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حیطه برنامه ریزی مراقبت ها و آموزش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DC720E6" w14:textId="77777777" w:rsidR="00331522" w:rsidRPr="00331522" w:rsidRDefault="00331522" w:rsidP="004507ED">
            <w:pPr>
              <w:spacing w:after="0" w:line="256" w:lineRule="auto"/>
              <w:jc w:val="center"/>
              <w:rPr>
                <w:rFonts w:ascii="Arial" w:eastAsia="Times New Roman" w:hAnsi="Arial" w:cs="B Titr"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ascii="Arial" w:eastAsia="Times New Roman" w:hAnsi="Arial" w:cs="B Titr" w:hint="cs"/>
                <w:bCs/>
                <w:color w:val="000000" w:themeColor="text1"/>
                <w:sz w:val="16"/>
                <w:szCs w:val="16"/>
                <w:rtl/>
                <w:lang w:bidi="ar-SA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B46088B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C2B966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44DA89C" w14:textId="77777777" w:rsidTr="00176F83">
        <w:trPr>
          <w:trHeight w:val="1205"/>
        </w:trPr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textDirection w:val="btLr"/>
            <w:vAlign w:val="center"/>
          </w:tcPr>
          <w:p w14:paraId="4080892C" w14:textId="77777777" w:rsidR="00331522" w:rsidRPr="00331522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آگاهی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و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رضایت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گیرنده</w:t>
            </w:r>
            <w:r w:rsidRPr="00331522">
              <w:rPr>
                <w:rFonts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33152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</w:rPr>
              <w:t>خدمت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43F0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26</w:t>
            </w:r>
          </w:p>
        </w:tc>
        <w:tc>
          <w:tcPr>
            <w:tcW w:w="3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7B2" w14:textId="77777777" w:rsidR="00331522" w:rsidRPr="00BA27D6" w:rsidRDefault="00331522" w:rsidP="0018795B">
            <w:pPr>
              <w:spacing w:after="0" w:line="14" w:lineRule="atLeast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آیا سالمندان از خدمات و آموزش های ارائه شده آگاهی لازم را دارد؟</w:t>
            </w:r>
          </w:p>
          <w:p w14:paraId="793BC268" w14:textId="77777777" w:rsidR="00331522" w:rsidRPr="00BA27D6" w:rsidRDefault="00331522" w:rsidP="0018795B">
            <w:pPr>
              <w:spacing w:after="0" w:line="14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E51AA">
              <w:rPr>
                <w:rFonts w:cs="B Nazanin"/>
                <w:sz w:val="16"/>
                <w:szCs w:val="16"/>
                <w:rtl/>
              </w:rPr>
              <w:t>پرسش از 3-2 سالمند و بررس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آگاه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بر اساس پروتکل ها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مرتبط با سالمندان (تغذ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ه،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سقوط و عدم تعادل، افسردگ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خطرسنج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ب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مار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 xml:space="preserve">ی 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غ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واگ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و ... ) سنج</w:t>
            </w:r>
            <w:r w:rsidRPr="00AE51AA">
              <w:rPr>
                <w:rFonts w:cs="B Nazanin" w:hint="cs"/>
                <w:sz w:val="16"/>
                <w:szCs w:val="16"/>
                <w:rtl/>
              </w:rPr>
              <w:t>ی</w:t>
            </w:r>
            <w:r w:rsidRPr="00AE51AA">
              <w:rPr>
                <w:rFonts w:cs="B Nazanin" w:hint="eastAsia"/>
                <w:sz w:val="16"/>
                <w:szCs w:val="16"/>
                <w:rtl/>
              </w:rPr>
              <w:t>ده</w:t>
            </w:r>
            <w:r w:rsidRPr="00AE51AA">
              <w:rPr>
                <w:rFonts w:cs="B Nazanin"/>
                <w:sz w:val="16"/>
                <w:szCs w:val="16"/>
                <w:rtl/>
              </w:rPr>
              <w:t xml:space="preserve"> شود.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F936" w14:textId="77777777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سالمندان از خدمات و آموزش های لازم، آگاهی ندارند: 0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3B6E2F9C" w14:textId="77777777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سالمندان از حداقل دو خدمت دریافت شده و آموزش های ارائه شده آگاهی لازم را دارند: 2 امتیاز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</w:p>
          <w:p w14:paraId="0D2546D9" w14:textId="77777777" w:rsidR="00331522" w:rsidRPr="00176F83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6"/>
                <w:szCs w:val="16"/>
                <w:lang w:bidi="fa-IR"/>
              </w:rPr>
            </w:pPr>
            <w:r w:rsidRPr="00176F83">
              <w:rPr>
                <w:rFonts w:cs="B Nazanin" w:hint="cs"/>
                <w:b w:val="0"/>
                <w:sz w:val="16"/>
                <w:szCs w:val="16"/>
                <w:rtl/>
                <w:lang w:bidi="fa-IR"/>
              </w:rPr>
              <w:t>سالمندان از حداقل چهار خدمت دریافت شده و آموزش های ارائه شده آگاهی لازم را دارند: 4 امتیاز</w:t>
            </w:r>
            <w:r w:rsidRPr="00176F83">
              <w:rPr>
                <w:rFonts w:cs="B Nazanin"/>
                <w:b w:val="0"/>
                <w:sz w:val="16"/>
                <w:szCs w:val="16"/>
                <w:lang w:bidi="fa-IR"/>
              </w:rPr>
              <w:sym w:font="Wingdings 2" w:char="F099"/>
            </w:r>
          </w:p>
          <w:p w14:paraId="6A1B97C5" w14:textId="5359F48E" w:rsidR="0018795B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4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sz w:val="18"/>
                <w:szCs w:val="18"/>
                <w:rtl/>
              </w:rPr>
              <w:t>سالمندان از همه خدمات و آموزش های ارائه شده آگاهی لازم را دارند: 6 امتیاز</w:t>
            </w:r>
            <w:r w:rsidRPr="00BA27D6">
              <w:rPr>
                <w:rFonts w:cs="B Nazanin"/>
                <w:sz w:val="18"/>
                <w:szCs w:val="18"/>
              </w:rPr>
              <w:sym w:font="Wingdings 2" w:char="F099"/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4F76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7351D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6BCE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31CDCDD7" w14:textId="77777777" w:rsidTr="00D46B83">
        <w:trPr>
          <w:trHeight w:val="29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24A3C4B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7D800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83CD0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</w:t>
            </w:r>
          </w:p>
        </w:tc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27CF" w14:textId="77777777" w:rsidR="00331522" w:rsidRPr="00BA27D6" w:rsidRDefault="00331522" w:rsidP="0018795B">
            <w:pPr>
              <w:spacing w:after="0" w:line="14" w:lineRule="atLeast"/>
              <w:jc w:val="both"/>
              <w:rPr>
                <w:rFonts w:cs="B Nazanin"/>
                <w:sz w:val="18"/>
                <w:szCs w:val="18"/>
                <w:rtl/>
              </w:rPr>
            </w:pPr>
            <w:r w:rsidRPr="00BA27D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سالمندان از خدمات ارائه شده، نحوه برخورد و پاسخگویی  پرسنل و زمان انتظار خدمت راضی هستند؟ </w:t>
            </w:r>
          </w:p>
          <w:p w14:paraId="69D1DF54" w14:textId="77777777" w:rsidR="00331522" w:rsidRPr="00BA27D6" w:rsidRDefault="00331522" w:rsidP="0018795B">
            <w:pPr>
              <w:spacing w:after="0" w:line="14" w:lineRule="atLeast"/>
              <w:ind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8795B">
              <w:rPr>
                <w:rFonts w:cs="B Nazanin" w:hint="cs"/>
                <w:sz w:val="14"/>
                <w:szCs w:val="14"/>
                <w:rtl/>
              </w:rPr>
              <w:t>بررسی میزان رضایت از طریق مصاحبه حضوری یا تلفنی با 2 سالمند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7D06" w14:textId="7258C70F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 از خدمات: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                        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220D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52283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9FAF8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5372D97F" w14:textId="77777777" w:rsidTr="00D46B83">
        <w:trPr>
          <w:trHeight w:val="330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5E9177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F4C56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4B5F" w14:textId="77777777" w:rsidR="00331522" w:rsidRPr="00BA27D6" w:rsidRDefault="00331522" w:rsidP="004507ED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43F7" w14:textId="0EE0190E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 از نحوه برخورد و پاسخگویی پرسنل: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D5F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290C0D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0471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B83CD0" w:rsidRPr="00BA27D6" w14:paraId="4BB6EEA1" w14:textId="77777777" w:rsidTr="00D46B83">
        <w:trPr>
          <w:trHeight w:val="331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80ECF2D" w14:textId="77777777" w:rsidR="00331522" w:rsidRPr="002F5436" w:rsidRDefault="00331522" w:rsidP="004507E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EDCB8" w14:textId="77777777" w:rsidR="00331522" w:rsidRPr="00B83CD0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63EB" w14:textId="77777777" w:rsidR="00331522" w:rsidRPr="00BA27D6" w:rsidRDefault="00331522" w:rsidP="004507ED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2FEC" w14:textId="668A1507" w:rsidR="00331522" w:rsidRPr="00BA27D6" w:rsidRDefault="00331522" w:rsidP="0018795B">
            <w:pPr>
              <w:pStyle w:val="ListParagraph"/>
              <w:tabs>
                <w:tab w:val="left" w:pos="-330"/>
              </w:tabs>
              <w:bidi/>
              <w:spacing w:line="16" w:lineRule="atLeast"/>
              <w:ind w:left="0"/>
              <w:jc w:val="both"/>
              <w:rPr>
                <w:rFonts w:cs="B Nazanin"/>
                <w:b w:val="0"/>
                <w:sz w:val="18"/>
                <w:szCs w:val="18"/>
                <w:rtl/>
                <w:lang w:bidi="fa-IR"/>
              </w:rPr>
            </w:pP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رضایت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از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زمان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انتظار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جهت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دریافت</w:t>
            </w:r>
            <w:r w:rsidRPr="00BA27D6">
              <w:rPr>
                <w:rFonts w:cs="B Nazanin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مراقبت:</w:t>
            </w:r>
            <w:r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</w:t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>سالمند اول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 سالمند دوم</w:t>
            </w:r>
            <w:r w:rsidRPr="00BA27D6">
              <w:rPr>
                <w:rFonts w:cs="B Nazanin"/>
                <w:b w:val="0"/>
                <w:sz w:val="18"/>
                <w:szCs w:val="18"/>
                <w:lang w:bidi="fa-IR"/>
              </w:rPr>
              <w:sym w:font="Wingdings 2" w:char="F099"/>
            </w:r>
            <w:r w:rsidRPr="00BA27D6">
              <w:rPr>
                <w:rFonts w:cs="B Nazanin" w:hint="cs"/>
                <w:b w:val="0"/>
                <w:sz w:val="18"/>
                <w:szCs w:val="18"/>
                <w:rtl/>
                <w:lang w:bidi="fa-IR"/>
              </w:rPr>
              <w:t xml:space="preserve">  </w:t>
            </w:r>
            <w:r w:rsidRPr="00451B4C">
              <w:rPr>
                <w:rFonts w:cs="B Nazanin" w:hint="cs"/>
                <w:b w:val="0"/>
                <w:color w:val="FF0000"/>
                <w:sz w:val="18"/>
                <w:szCs w:val="18"/>
                <w:rtl/>
                <w:lang w:bidi="fa-IR"/>
              </w:rPr>
              <w:t>هر مورد 1 امتیاز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4CD3" w14:textId="77777777" w:rsidR="00331522" w:rsidRPr="00BA27D6" w:rsidRDefault="00331522" w:rsidP="004507ED">
            <w:pPr>
              <w:spacing w:after="0" w:line="15" w:lineRule="atLeast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2F731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20A02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18795B" w:rsidRPr="00BA27D6" w14:paraId="7F58E3B6" w14:textId="77777777" w:rsidTr="00D46B83">
        <w:trPr>
          <w:trHeight w:val="256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ED72A6" w14:textId="77777777" w:rsidR="00331522" w:rsidRPr="00B83CD0" w:rsidRDefault="0033152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Nazanin"/>
                <w:b w:val="0"/>
                <w:sz w:val="16"/>
                <w:szCs w:val="16"/>
                <w:rtl/>
                <w:lang w:bidi="fa-IR"/>
              </w:rPr>
            </w:pP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 آگاهی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رضایت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گیرنده</w:t>
            </w:r>
            <w:r w:rsidRPr="00B83CD0"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B83CD0"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خدمت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54342F" w14:textId="77777777" w:rsidR="00331522" w:rsidRPr="00331522" w:rsidRDefault="00331522" w:rsidP="004507ED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331522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629570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50BC388" w14:textId="77777777" w:rsidR="00331522" w:rsidRPr="00BA27D6" w:rsidRDefault="0033152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757F32" w:rsidRPr="00BA27D6" w14:paraId="1FBFBB43" w14:textId="77777777" w:rsidTr="00D46B83">
        <w:trPr>
          <w:trHeight w:val="256"/>
        </w:trPr>
        <w:tc>
          <w:tcPr>
            <w:tcW w:w="96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51BDFDB" w14:textId="7F81FC2B" w:rsidR="00757F32" w:rsidRPr="00B83CD0" w:rsidRDefault="00757F32" w:rsidP="004507ED">
            <w:pPr>
              <w:pStyle w:val="ListParagraph"/>
              <w:tabs>
                <w:tab w:val="left" w:pos="-330"/>
              </w:tabs>
              <w:bidi/>
              <w:spacing w:line="192" w:lineRule="auto"/>
              <w:ind w:left="0"/>
              <w:jc w:val="center"/>
              <w:rPr>
                <w:rFonts w:cs="B Titr"/>
                <w:b w:val="0"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Titr" w:hint="cs"/>
                <w:b w:val="0"/>
                <w:bCs/>
                <w:color w:val="000000" w:themeColor="text1"/>
                <w:sz w:val="16"/>
                <w:szCs w:val="16"/>
                <w:rtl/>
              </w:rPr>
              <w:t>جمع امتیازات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967A568" w14:textId="44B90BA5" w:rsidR="00757F32" w:rsidRPr="00331522" w:rsidRDefault="00757F32" w:rsidP="004507ED">
            <w:pPr>
              <w:spacing w:after="0" w:line="256" w:lineRule="auto"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416040" w14:textId="77777777" w:rsidR="00757F32" w:rsidRPr="00BA27D6" w:rsidRDefault="00757F3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162614" w14:textId="77777777" w:rsidR="00757F32" w:rsidRPr="00BA27D6" w:rsidRDefault="00757F32" w:rsidP="004507ED">
            <w:pPr>
              <w:spacing w:after="0" w:line="256" w:lineRule="auto"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</w:tbl>
    <w:p w14:paraId="2B458B17" w14:textId="25F5AF06" w:rsidR="009C05F9" w:rsidRDefault="009C05F9" w:rsidP="004C4389">
      <w:pPr>
        <w:spacing w:after="0" w:line="240" w:lineRule="auto"/>
        <w:rPr>
          <w:rFonts w:cs="B Nazanin"/>
          <w:b/>
          <w:bCs/>
          <w:sz w:val="18"/>
          <w:szCs w:val="18"/>
          <w:rtl/>
        </w:rPr>
      </w:pPr>
    </w:p>
    <w:sectPr w:rsidR="009C05F9" w:rsidSect="004C4389">
      <w:footerReference w:type="default" r:id="rId8"/>
      <w:pgSz w:w="11906" w:h="16838" w:code="9"/>
      <w:pgMar w:top="270" w:right="386" w:bottom="142" w:left="270" w:header="18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54F7" w14:textId="77777777" w:rsidR="00546D7B" w:rsidRDefault="00546D7B" w:rsidP="008A4227">
      <w:pPr>
        <w:spacing w:after="0" w:line="240" w:lineRule="auto"/>
      </w:pPr>
      <w:r>
        <w:separator/>
      </w:r>
    </w:p>
  </w:endnote>
  <w:endnote w:type="continuationSeparator" w:id="0">
    <w:p w14:paraId="32CC1A52" w14:textId="77777777" w:rsidR="00546D7B" w:rsidRDefault="00546D7B" w:rsidP="008A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C8E9" w14:textId="77777777" w:rsidR="002F5436" w:rsidRDefault="002F5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6240" w14:textId="77777777" w:rsidR="00546D7B" w:rsidRDefault="00546D7B" w:rsidP="008A4227">
      <w:pPr>
        <w:spacing w:after="0" w:line="240" w:lineRule="auto"/>
      </w:pPr>
      <w:r>
        <w:separator/>
      </w:r>
    </w:p>
  </w:footnote>
  <w:footnote w:type="continuationSeparator" w:id="0">
    <w:p w14:paraId="2EFC2821" w14:textId="77777777" w:rsidR="00546D7B" w:rsidRDefault="00546D7B" w:rsidP="008A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5A3B"/>
    <w:multiLevelType w:val="hybridMultilevel"/>
    <w:tmpl w:val="AF864972"/>
    <w:lvl w:ilvl="0" w:tplc="1A1E48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202"/>
    <w:multiLevelType w:val="hybridMultilevel"/>
    <w:tmpl w:val="79507440"/>
    <w:lvl w:ilvl="0" w:tplc="33580A0A">
      <w:numFmt w:val="bullet"/>
      <w:lvlText w:val="-"/>
      <w:lvlJc w:val="left"/>
      <w:pPr>
        <w:ind w:left="720" w:hanging="360"/>
      </w:pPr>
      <w:rPr>
        <w:rFonts w:ascii="Arial" w:eastAsia="Times New Roman" w:hAnsi="Arial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FB"/>
    <w:rsid w:val="0000335B"/>
    <w:rsid w:val="00024E0E"/>
    <w:rsid w:val="00032389"/>
    <w:rsid w:val="00033D24"/>
    <w:rsid w:val="00041D9E"/>
    <w:rsid w:val="000441B3"/>
    <w:rsid w:val="0005444B"/>
    <w:rsid w:val="00057827"/>
    <w:rsid w:val="00065508"/>
    <w:rsid w:val="000657D3"/>
    <w:rsid w:val="00067F0A"/>
    <w:rsid w:val="00087073"/>
    <w:rsid w:val="00090036"/>
    <w:rsid w:val="000964AE"/>
    <w:rsid w:val="000A304A"/>
    <w:rsid w:val="000A7C3F"/>
    <w:rsid w:val="000C040E"/>
    <w:rsid w:val="000D09EC"/>
    <w:rsid w:val="000D0D21"/>
    <w:rsid w:val="000D14E4"/>
    <w:rsid w:val="000F3E70"/>
    <w:rsid w:val="000F5F31"/>
    <w:rsid w:val="000F7150"/>
    <w:rsid w:val="00100E53"/>
    <w:rsid w:val="001014A3"/>
    <w:rsid w:val="00120807"/>
    <w:rsid w:val="00121474"/>
    <w:rsid w:val="00134D19"/>
    <w:rsid w:val="00135EE5"/>
    <w:rsid w:val="00145699"/>
    <w:rsid w:val="00147A14"/>
    <w:rsid w:val="00151A00"/>
    <w:rsid w:val="00152674"/>
    <w:rsid w:val="00152FC4"/>
    <w:rsid w:val="00153139"/>
    <w:rsid w:val="001655E3"/>
    <w:rsid w:val="001675CE"/>
    <w:rsid w:val="00172788"/>
    <w:rsid w:val="00176F83"/>
    <w:rsid w:val="00185187"/>
    <w:rsid w:val="0018633F"/>
    <w:rsid w:val="0018795B"/>
    <w:rsid w:val="001A4421"/>
    <w:rsid w:val="001A6597"/>
    <w:rsid w:val="001B3160"/>
    <w:rsid w:val="001C2F66"/>
    <w:rsid w:val="001C6F9E"/>
    <w:rsid w:val="001E2FD9"/>
    <w:rsid w:val="001F0902"/>
    <w:rsid w:val="00203EDE"/>
    <w:rsid w:val="00206B1F"/>
    <w:rsid w:val="00206EF0"/>
    <w:rsid w:val="00226085"/>
    <w:rsid w:val="00226EC9"/>
    <w:rsid w:val="002406EF"/>
    <w:rsid w:val="00241D65"/>
    <w:rsid w:val="00252267"/>
    <w:rsid w:val="00252368"/>
    <w:rsid w:val="0025370C"/>
    <w:rsid w:val="00262255"/>
    <w:rsid w:val="002647C5"/>
    <w:rsid w:val="002761B3"/>
    <w:rsid w:val="00281811"/>
    <w:rsid w:val="0028185A"/>
    <w:rsid w:val="00293015"/>
    <w:rsid w:val="00296059"/>
    <w:rsid w:val="002A0DF3"/>
    <w:rsid w:val="002A19D2"/>
    <w:rsid w:val="002B0AAE"/>
    <w:rsid w:val="002B5341"/>
    <w:rsid w:val="002D1931"/>
    <w:rsid w:val="002D1E3E"/>
    <w:rsid w:val="002D2719"/>
    <w:rsid w:val="002D5EF2"/>
    <w:rsid w:val="002D75E4"/>
    <w:rsid w:val="002E0261"/>
    <w:rsid w:val="002F5436"/>
    <w:rsid w:val="00302CA4"/>
    <w:rsid w:val="00304F7E"/>
    <w:rsid w:val="00307006"/>
    <w:rsid w:val="00315FA5"/>
    <w:rsid w:val="00325086"/>
    <w:rsid w:val="00331522"/>
    <w:rsid w:val="00334348"/>
    <w:rsid w:val="00337E16"/>
    <w:rsid w:val="003409FF"/>
    <w:rsid w:val="00342421"/>
    <w:rsid w:val="0034282B"/>
    <w:rsid w:val="00344CE4"/>
    <w:rsid w:val="00352940"/>
    <w:rsid w:val="00353203"/>
    <w:rsid w:val="0035637C"/>
    <w:rsid w:val="003736C7"/>
    <w:rsid w:val="00377721"/>
    <w:rsid w:val="0038399E"/>
    <w:rsid w:val="003A77BB"/>
    <w:rsid w:val="003B18EB"/>
    <w:rsid w:val="003B28AD"/>
    <w:rsid w:val="003B577D"/>
    <w:rsid w:val="003C6C89"/>
    <w:rsid w:val="003D2CC3"/>
    <w:rsid w:val="003E01F0"/>
    <w:rsid w:val="003E4739"/>
    <w:rsid w:val="003F0EC4"/>
    <w:rsid w:val="00403F92"/>
    <w:rsid w:val="004053B2"/>
    <w:rsid w:val="0041237B"/>
    <w:rsid w:val="004125A9"/>
    <w:rsid w:val="004303ED"/>
    <w:rsid w:val="00431E9A"/>
    <w:rsid w:val="00432B94"/>
    <w:rsid w:val="004340ED"/>
    <w:rsid w:val="00436444"/>
    <w:rsid w:val="00436A1B"/>
    <w:rsid w:val="00437CA8"/>
    <w:rsid w:val="004446A1"/>
    <w:rsid w:val="00451B4C"/>
    <w:rsid w:val="004557E2"/>
    <w:rsid w:val="00456091"/>
    <w:rsid w:val="00456D77"/>
    <w:rsid w:val="00463FA0"/>
    <w:rsid w:val="0047286A"/>
    <w:rsid w:val="004809AD"/>
    <w:rsid w:val="004863FF"/>
    <w:rsid w:val="004909BD"/>
    <w:rsid w:val="00494141"/>
    <w:rsid w:val="00495057"/>
    <w:rsid w:val="00495B78"/>
    <w:rsid w:val="004A3845"/>
    <w:rsid w:val="004A4A56"/>
    <w:rsid w:val="004A5251"/>
    <w:rsid w:val="004A5567"/>
    <w:rsid w:val="004B5BE0"/>
    <w:rsid w:val="004B6AED"/>
    <w:rsid w:val="004B7AA6"/>
    <w:rsid w:val="004C3221"/>
    <w:rsid w:val="004C4389"/>
    <w:rsid w:val="004D0DBB"/>
    <w:rsid w:val="004D27FB"/>
    <w:rsid w:val="004D520A"/>
    <w:rsid w:val="004E1473"/>
    <w:rsid w:val="004E3961"/>
    <w:rsid w:val="004E6483"/>
    <w:rsid w:val="004F2CA0"/>
    <w:rsid w:val="004F3C5C"/>
    <w:rsid w:val="00500258"/>
    <w:rsid w:val="00503937"/>
    <w:rsid w:val="0050620C"/>
    <w:rsid w:val="00512606"/>
    <w:rsid w:val="00513E0D"/>
    <w:rsid w:val="0051687C"/>
    <w:rsid w:val="005172D7"/>
    <w:rsid w:val="00522253"/>
    <w:rsid w:val="005459FB"/>
    <w:rsid w:val="00546D7B"/>
    <w:rsid w:val="005617CC"/>
    <w:rsid w:val="00565BB9"/>
    <w:rsid w:val="00567A51"/>
    <w:rsid w:val="005705CD"/>
    <w:rsid w:val="00570F45"/>
    <w:rsid w:val="00580CDB"/>
    <w:rsid w:val="00584A93"/>
    <w:rsid w:val="005A24DE"/>
    <w:rsid w:val="005A7A9C"/>
    <w:rsid w:val="005B664F"/>
    <w:rsid w:val="005B79F8"/>
    <w:rsid w:val="005B7CFC"/>
    <w:rsid w:val="005D2070"/>
    <w:rsid w:val="005D5E65"/>
    <w:rsid w:val="005F7E47"/>
    <w:rsid w:val="006155D9"/>
    <w:rsid w:val="00634771"/>
    <w:rsid w:val="00634DE5"/>
    <w:rsid w:val="00643543"/>
    <w:rsid w:val="00643F86"/>
    <w:rsid w:val="00646078"/>
    <w:rsid w:val="00647C4E"/>
    <w:rsid w:val="0065131D"/>
    <w:rsid w:val="00653573"/>
    <w:rsid w:val="00654789"/>
    <w:rsid w:val="00656CEB"/>
    <w:rsid w:val="00657ED0"/>
    <w:rsid w:val="00673DD1"/>
    <w:rsid w:val="00681EC0"/>
    <w:rsid w:val="00686921"/>
    <w:rsid w:val="006952F8"/>
    <w:rsid w:val="0069622C"/>
    <w:rsid w:val="006A0D29"/>
    <w:rsid w:val="006B752A"/>
    <w:rsid w:val="006C0E00"/>
    <w:rsid w:val="006C6FCA"/>
    <w:rsid w:val="006D13FF"/>
    <w:rsid w:val="006D59FE"/>
    <w:rsid w:val="006E00DB"/>
    <w:rsid w:val="006F117D"/>
    <w:rsid w:val="006F6C90"/>
    <w:rsid w:val="007023BB"/>
    <w:rsid w:val="00704817"/>
    <w:rsid w:val="007114F4"/>
    <w:rsid w:val="00711E3A"/>
    <w:rsid w:val="007123CC"/>
    <w:rsid w:val="0071786B"/>
    <w:rsid w:val="00720B56"/>
    <w:rsid w:val="00721110"/>
    <w:rsid w:val="007222FB"/>
    <w:rsid w:val="00723458"/>
    <w:rsid w:val="007306B8"/>
    <w:rsid w:val="00731516"/>
    <w:rsid w:val="00737773"/>
    <w:rsid w:val="007405C1"/>
    <w:rsid w:val="007441A5"/>
    <w:rsid w:val="007549E3"/>
    <w:rsid w:val="00757F32"/>
    <w:rsid w:val="0076252A"/>
    <w:rsid w:val="00772F38"/>
    <w:rsid w:val="00773DB3"/>
    <w:rsid w:val="007741A0"/>
    <w:rsid w:val="00781E90"/>
    <w:rsid w:val="007835A0"/>
    <w:rsid w:val="007950C9"/>
    <w:rsid w:val="007A0564"/>
    <w:rsid w:val="007A1BEA"/>
    <w:rsid w:val="007A2650"/>
    <w:rsid w:val="007A5C7B"/>
    <w:rsid w:val="007C6A59"/>
    <w:rsid w:val="007D7049"/>
    <w:rsid w:val="007F047C"/>
    <w:rsid w:val="008162C2"/>
    <w:rsid w:val="008235A1"/>
    <w:rsid w:val="00823A7C"/>
    <w:rsid w:val="00837070"/>
    <w:rsid w:val="00842A2B"/>
    <w:rsid w:val="00846150"/>
    <w:rsid w:val="008510B1"/>
    <w:rsid w:val="00852215"/>
    <w:rsid w:val="00852B0F"/>
    <w:rsid w:val="00876DBE"/>
    <w:rsid w:val="00883172"/>
    <w:rsid w:val="00890407"/>
    <w:rsid w:val="008904E5"/>
    <w:rsid w:val="00893F91"/>
    <w:rsid w:val="008A4227"/>
    <w:rsid w:val="008B16CE"/>
    <w:rsid w:val="008B5188"/>
    <w:rsid w:val="008B7321"/>
    <w:rsid w:val="008C2947"/>
    <w:rsid w:val="008E0F4D"/>
    <w:rsid w:val="008E39D4"/>
    <w:rsid w:val="008E43C4"/>
    <w:rsid w:val="008F63B0"/>
    <w:rsid w:val="0090053A"/>
    <w:rsid w:val="00914730"/>
    <w:rsid w:val="009172C8"/>
    <w:rsid w:val="00936A07"/>
    <w:rsid w:val="00937859"/>
    <w:rsid w:val="00940834"/>
    <w:rsid w:val="00946510"/>
    <w:rsid w:val="00952E99"/>
    <w:rsid w:val="009662D8"/>
    <w:rsid w:val="009825F0"/>
    <w:rsid w:val="00984515"/>
    <w:rsid w:val="009A1481"/>
    <w:rsid w:val="009A2823"/>
    <w:rsid w:val="009A48DE"/>
    <w:rsid w:val="009B40C4"/>
    <w:rsid w:val="009B4127"/>
    <w:rsid w:val="009C05F9"/>
    <w:rsid w:val="009C2DD7"/>
    <w:rsid w:val="009C448D"/>
    <w:rsid w:val="009D04D9"/>
    <w:rsid w:val="009D7A7B"/>
    <w:rsid w:val="009F0E58"/>
    <w:rsid w:val="009F517A"/>
    <w:rsid w:val="009F5339"/>
    <w:rsid w:val="009F708F"/>
    <w:rsid w:val="00A03281"/>
    <w:rsid w:val="00A03D83"/>
    <w:rsid w:val="00A20FD0"/>
    <w:rsid w:val="00A22EF5"/>
    <w:rsid w:val="00A27EF6"/>
    <w:rsid w:val="00A324E3"/>
    <w:rsid w:val="00A345DF"/>
    <w:rsid w:val="00A421F6"/>
    <w:rsid w:val="00A43661"/>
    <w:rsid w:val="00A46ED9"/>
    <w:rsid w:val="00A5034F"/>
    <w:rsid w:val="00A571C0"/>
    <w:rsid w:val="00A62904"/>
    <w:rsid w:val="00A81EF4"/>
    <w:rsid w:val="00A84C40"/>
    <w:rsid w:val="00A871F3"/>
    <w:rsid w:val="00A90F46"/>
    <w:rsid w:val="00AA394C"/>
    <w:rsid w:val="00AB05F1"/>
    <w:rsid w:val="00AB3977"/>
    <w:rsid w:val="00AC3B5F"/>
    <w:rsid w:val="00AC5116"/>
    <w:rsid w:val="00AD2D04"/>
    <w:rsid w:val="00AD359D"/>
    <w:rsid w:val="00AE10E1"/>
    <w:rsid w:val="00AE51AA"/>
    <w:rsid w:val="00AE5DBA"/>
    <w:rsid w:val="00AE6292"/>
    <w:rsid w:val="00AF15B2"/>
    <w:rsid w:val="00AF38D9"/>
    <w:rsid w:val="00AF6854"/>
    <w:rsid w:val="00AF6C94"/>
    <w:rsid w:val="00B027B8"/>
    <w:rsid w:val="00B10929"/>
    <w:rsid w:val="00B17E23"/>
    <w:rsid w:val="00B2434D"/>
    <w:rsid w:val="00B246E6"/>
    <w:rsid w:val="00B26B7F"/>
    <w:rsid w:val="00B30874"/>
    <w:rsid w:val="00B427CE"/>
    <w:rsid w:val="00B47C51"/>
    <w:rsid w:val="00B632B2"/>
    <w:rsid w:val="00B64199"/>
    <w:rsid w:val="00B71A2C"/>
    <w:rsid w:val="00B721A7"/>
    <w:rsid w:val="00B725B8"/>
    <w:rsid w:val="00B83CD0"/>
    <w:rsid w:val="00B90621"/>
    <w:rsid w:val="00B97EF5"/>
    <w:rsid w:val="00BA0058"/>
    <w:rsid w:val="00BA0A9E"/>
    <w:rsid w:val="00BA27D6"/>
    <w:rsid w:val="00BA351C"/>
    <w:rsid w:val="00BB13EF"/>
    <w:rsid w:val="00BB3CB3"/>
    <w:rsid w:val="00BC05B8"/>
    <w:rsid w:val="00BC64A1"/>
    <w:rsid w:val="00BD029A"/>
    <w:rsid w:val="00BD5943"/>
    <w:rsid w:val="00BE0BA2"/>
    <w:rsid w:val="00BE138C"/>
    <w:rsid w:val="00BE2581"/>
    <w:rsid w:val="00BE3D0A"/>
    <w:rsid w:val="00BE4BF2"/>
    <w:rsid w:val="00BE4DA7"/>
    <w:rsid w:val="00BE58FC"/>
    <w:rsid w:val="00C036CE"/>
    <w:rsid w:val="00C07469"/>
    <w:rsid w:val="00C1214A"/>
    <w:rsid w:val="00C1328E"/>
    <w:rsid w:val="00C17EA1"/>
    <w:rsid w:val="00C2001E"/>
    <w:rsid w:val="00C20DE4"/>
    <w:rsid w:val="00C22260"/>
    <w:rsid w:val="00C22E8F"/>
    <w:rsid w:val="00C3048D"/>
    <w:rsid w:val="00C3563B"/>
    <w:rsid w:val="00C40C60"/>
    <w:rsid w:val="00C41FBA"/>
    <w:rsid w:val="00C43766"/>
    <w:rsid w:val="00C54756"/>
    <w:rsid w:val="00C567E0"/>
    <w:rsid w:val="00C60158"/>
    <w:rsid w:val="00C649AE"/>
    <w:rsid w:val="00C67877"/>
    <w:rsid w:val="00C86C58"/>
    <w:rsid w:val="00C86FF4"/>
    <w:rsid w:val="00C93C95"/>
    <w:rsid w:val="00C97BE5"/>
    <w:rsid w:val="00CA0ED3"/>
    <w:rsid w:val="00CA22D0"/>
    <w:rsid w:val="00CA31EF"/>
    <w:rsid w:val="00CA3692"/>
    <w:rsid w:val="00CA607E"/>
    <w:rsid w:val="00CA75F8"/>
    <w:rsid w:val="00CC0304"/>
    <w:rsid w:val="00CC16E4"/>
    <w:rsid w:val="00CC389D"/>
    <w:rsid w:val="00CC50CB"/>
    <w:rsid w:val="00CC64AD"/>
    <w:rsid w:val="00CD038F"/>
    <w:rsid w:val="00CD317F"/>
    <w:rsid w:val="00CD4C35"/>
    <w:rsid w:val="00CD54A2"/>
    <w:rsid w:val="00CE3E08"/>
    <w:rsid w:val="00CE7C28"/>
    <w:rsid w:val="00CF2657"/>
    <w:rsid w:val="00CF2941"/>
    <w:rsid w:val="00CF2A9A"/>
    <w:rsid w:val="00D012A0"/>
    <w:rsid w:val="00D0784E"/>
    <w:rsid w:val="00D11809"/>
    <w:rsid w:val="00D11D84"/>
    <w:rsid w:val="00D21D78"/>
    <w:rsid w:val="00D33E95"/>
    <w:rsid w:val="00D342A0"/>
    <w:rsid w:val="00D403A3"/>
    <w:rsid w:val="00D455C9"/>
    <w:rsid w:val="00D46B83"/>
    <w:rsid w:val="00D4700C"/>
    <w:rsid w:val="00D55DFA"/>
    <w:rsid w:val="00D66254"/>
    <w:rsid w:val="00D671A1"/>
    <w:rsid w:val="00D70072"/>
    <w:rsid w:val="00D87C38"/>
    <w:rsid w:val="00D93869"/>
    <w:rsid w:val="00D94744"/>
    <w:rsid w:val="00DA35FB"/>
    <w:rsid w:val="00DA4A5F"/>
    <w:rsid w:val="00DB5765"/>
    <w:rsid w:val="00DC30F9"/>
    <w:rsid w:val="00DC3FBE"/>
    <w:rsid w:val="00DD7866"/>
    <w:rsid w:val="00DE2BBB"/>
    <w:rsid w:val="00DE3CC4"/>
    <w:rsid w:val="00DE6D60"/>
    <w:rsid w:val="00DF0EE0"/>
    <w:rsid w:val="00E043A9"/>
    <w:rsid w:val="00E11AC3"/>
    <w:rsid w:val="00E21102"/>
    <w:rsid w:val="00E22F54"/>
    <w:rsid w:val="00E30F5C"/>
    <w:rsid w:val="00E3739E"/>
    <w:rsid w:val="00E40D19"/>
    <w:rsid w:val="00E55846"/>
    <w:rsid w:val="00E6533B"/>
    <w:rsid w:val="00E65D75"/>
    <w:rsid w:val="00E722C6"/>
    <w:rsid w:val="00E8475C"/>
    <w:rsid w:val="00E94BC9"/>
    <w:rsid w:val="00E96436"/>
    <w:rsid w:val="00E97326"/>
    <w:rsid w:val="00EA21AF"/>
    <w:rsid w:val="00EA331D"/>
    <w:rsid w:val="00EA398C"/>
    <w:rsid w:val="00EA70B7"/>
    <w:rsid w:val="00EA723B"/>
    <w:rsid w:val="00EB316F"/>
    <w:rsid w:val="00ED2514"/>
    <w:rsid w:val="00ED2C68"/>
    <w:rsid w:val="00ED6704"/>
    <w:rsid w:val="00EE2D93"/>
    <w:rsid w:val="00EE651A"/>
    <w:rsid w:val="00EF1CFD"/>
    <w:rsid w:val="00EF2F9D"/>
    <w:rsid w:val="00F065E5"/>
    <w:rsid w:val="00F139A1"/>
    <w:rsid w:val="00F20E55"/>
    <w:rsid w:val="00F26A90"/>
    <w:rsid w:val="00F41C97"/>
    <w:rsid w:val="00F507DC"/>
    <w:rsid w:val="00F624C8"/>
    <w:rsid w:val="00F71787"/>
    <w:rsid w:val="00F92825"/>
    <w:rsid w:val="00F94583"/>
    <w:rsid w:val="00FA001F"/>
    <w:rsid w:val="00FA0C88"/>
    <w:rsid w:val="00FA7539"/>
    <w:rsid w:val="00FB2C1F"/>
    <w:rsid w:val="00FC081D"/>
    <w:rsid w:val="00FC1C6A"/>
    <w:rsid w:val="00FF3E63"/>
    <w:rsid w:val="00FF4ECC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2539D"/>
  <w15:chartTrackingRefBased/>
  <w15:docId w15:val="{DB61C3EC-65B8-49BC-BD9B-36778BB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2FB"/>
  </w:style>
  <w:style w:type="paragraph" w:styleId="Footer">
    <w:name w:val="footer"/>
    <w:basedOn w:val="Normal"/>
    <w:link w:val="FooterChar"/>
    <w:uiPriority w:val="99"/>
    <w:unhideWhenUsed/>
    <w:rsid w:val="008A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227"/>
  </w:style>
  <w:style w:type="paragraph" w:styleId="ListParagraph">
    <w:name w:val="List Paragraph"/>
    <w:basedOn w:val="Normal"/>
    <w:uiPriority w:val="34"/>
    <w:qFormat/>
    <w:rsid w:val="004F2CA0"/>
    <w:pPr>
      <w:bidi w:val="0"/>
      <w:spacing w:after="0" w:line="240" w:lineRule="auto"/>
      <w:ind w:left="720"/>
      <w:contextualSpacing/>
    </w:pPr>
    <w:rPr>
      <w:rFonts w:ascii="Arial" w:eastAsia="Times New Roman" w:hAnsi="Arial" w:cs="B Lotus"/>
      <w:b/>
      <w:sz w:val="20"/>
      <w:szCs w:val="24"/>
      <w:lang w:bidi="ar-SA"/>
    </w:rPr>
  </w:style>
  <w:style w:type="table" w:styleId="TableGrid">
    <w:name w:val="Table Grid"/>
    <w:basedOn w:val="TableNormal"/>
    <w:uiPriority w:val="59"/>
    <w:rsid w:val="003B18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339"/>
    <w:pPr>
      <w:bidi w:val="0"/>
      <w:spacing w:after="0" w:line="240" w:lineRule="auto"/>
    </w:pPr>
    <w:rPr>
      <w:rFonts w:ascii="Tahoma" w:eastAsia="Times New Roman" w:hAnsi="Tahoma" w:cs="Tahoma"/>
      <w:b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39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77E4-1AE9-42C6-8E00-14DDA5177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</dc:creator>
  <cp:keywords/>
  <dc:description/>
  <cp:lastModifiedBy>A.R.I</cp:lastModifiedBy>
  <cp:revision>2</cp:revision>
  <cp:lastPrinted>2024-07-03T05:40:00Z</cp:lastPrinted>
  <dcterms:created xsi:type="dcterms:W3CDTF">2024-07-03T05:43:00Z</dcterms:created>
  <dcterms:modified xsi:type="dcterms:W3CDTF">2024-07-03T05:43:00Z</dcterms:modified>
</cp:coreProperties>
</file>